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08" w:type="dxa"/>
        <w:tblLook w:val="00A0" w:firstRow="1" w:lastRow="0" w:firstColumn="1" w:lastColumn="0" w:noHBand="0" w:noVBand="0"/>
      </w:tblPr>
      <w:tblGrid>
        <w:gridCol w:w="5204"/>
        <w:gridCol w:w="5204"/>
      </w:tblGrid>
      <w:tr w:rsidR="00C0071D" w:rsidRPr="00BD595C" w:rsidTr="00BD595C">
        <w:tc>
          <w:tcPr>
            <w:tcW w:w="5204" w:type="dxa"/>
          </w:tcPr>
          <w:p w:rsidR="00C0071D" w:rsidRPr="00BD595C" w:rsidRDefault="00C0071D"/>
        </w:tc>
        <w:tc>
          <w:tcPr>
            <w:tcW w:w="5204" w:type="dxa"/>
          </w:tcPr>
          <w:p w:rsidR="00C0071D" w:rsidRPr="00BD595C" w:rsidRDefault="00C0071D" w:rsidP="00BD595C">
            <w:pPr>
              <w:pStyle w:val="af"/>
              <w:spacing w:after="0" w:line="360" w:lineRule="auto"/>
              <w:ind w:left="0"/>
              <w:jc w:val="both"/>
              <w:rPr>
                <w:b/>
                <w:bCs/>
                <w:caps/>
              </w:rPr>
            </w:pPr>
            <w:r w:rsidRPr="00BD595C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BD595C">
              <w:rPr>
                <w:sz w:val="24"/>
                <w:szCs w:val="24"/>
              </w:rPr>
              <w:t xml:space="preserve">23.02.04 </w:t>
            </w:r>
            <w:r w:rsidRPr="00BD595C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C0071D" w:rsidRDefault="00C0071D"/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0071D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aps/>
        </w:rPr>
      </w:pPr>
      <w:r w:rsidRPr="001016B3">
        <w:rPr>
          <w:rFonts w:ascii="Times New Roman" w:hAnsi="Times New Roman"/>
          <w:b/>
          <w:bCs/>
          <w:caps/>
        </w:rPr>
        <w:t xml:space="preserve">Рабочая ПРОГРАММа </w:t>
      </w:r>
      <w:r>
        <w:rPr>
          <w:rFonts w:ascii="Times New Roman" w:hAnsi="Times New Roman"/>
          <w:b/>
          <w:bCs/>
          <w:caps/>
        </w:rPr>
        <w:t>ПРОИЗВОДСТВЕННОЙ</w:t>
      </w:r>
      <w:r w:rsidRPr="001016B3">
        <w:rPr>
          <w:rFonts w:ascii="Times New Roman" w:hAnsi="Times New Roman"/>
          <w:b/>
          <w:bCs/>
          <w:caps/>
        </w:rPr>
        <w:t xml:space="preserve"> практик</w:t>
      </w:r>
      <w:r>
        <w:rPr>
          <w:rFonts w:ascii="Times New Roman" w:hAnsi="Times New Roman"/>
          <w:b/>
          <w:bCs/>
          <w:caps/>
        </w:rPr>
        <w:t>И</w:t>
      </w:r>
      <w:r w:rsidRPr="001016B3">
        <w:rPr>
          <w:rFonts w:ascii="Times New Roman" w:hAnsi="Times New Roman"/>
          <w:b/>
          <w:bCs/>
          <w:caps/>
        </w:rPr>
        <w:t xml:space="preserve"> 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>ПМ.03 ОРГАНИЗАЦИЯ РАБОТЫ ПЕРВИЧНЫХ ТРУДОВЫХ КОЛЛЕКТИВОВ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  <w:b/>
          <w:bCs/>
        </w:rPr>
      </w:pPr>
      <w:r w:rsidRPr="001016B3">
        <w:rPr>
          <w:rFonts w:ascii="Times New Roman" w:hAnsi="Times New Roman"/>
          <w:b/>
          <w:bCs/>
        </w:rPr>
        <w:t xml:space="preserve">для специальности 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i/>
          <w:iCs/>
        </w:rPr>
      </w:pPr>
      <w:r w:rsidRPr="001016B3">
        <w:rPr>
          <w:rFonts w:ascii="Times New Roman" w:hAnsi="Times New Roman"/>
          <w:i/>
          <w:iCs/>
        </w:rPr>
        <w:t xml:space="preserve">Базовая подготовка 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i/>
          <w:iCs/>
        </w:rPr>
      </w:pPr>
      <w:r w:rsidRPr="001016B3">
        <w:rPr>
          <w:rFonts w:ascii="Times New Roman" w:hAnsi="Times New Roman"/>
          <w:i/>
          <w:iCs/>
        </w:rPr>
        <w:t>среднего профессионального образования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i/>
          <w:iCs/>
          <w:caps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</w:rPr>
        <w:t>год начала подготовки</w:t>
      </w:r>
      <w:r>
        <w:rPr>
          <w:rFonts w:ascii="Times New Roman" w:hAnsi="Times New Roman"/>
          <w:caps/>
        </w:rPr>
        <w:t>- 202</w:t>
      </w:r>
      <w:r w:rsidR="00A03E6F">
        <w:rPr>
          <w:rFonts w:ascii="Times New Roman" w:hAnsi="Times New Roman"/>
          <w:caps/>
        </w:rPr>
        <w:t>5</w:t>
      </w: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caps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</w:rPr>
      </w:pPr>
    </w:p>
    <w:p w:rsidR="00C0071D" w:rsidRPr="001016B3" w:rsidRDefault="00C0071D" w:rsidP="00F536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/>
        </w:rPr>
        <w:sectPr w:rsidR="00C0071D" w:rsidRPr="001016B3" w:rsidSect="00F03898">
          <w:pgSz w:w="11893" w:h="16840"/>
          <w:pgMar w:top="1134" w:right="567" w:bottom="1134" w:left="1134" w:header="720" w:footer="720" w:gutter="0"/>
          <w:cols w:space="720"/>
          <w:noEndnote/>
        </w:sectPr>
      </w:pPr>
      <w:bookmarkStart w:id="0" w:name="_GoBack"/>
      <w:bookmarkEnd w:id="0"/>
    </w:p>
    <w:p w:rsidR="00C0071D" w:rsidRPr="001016B3" w:rsidRDefault="00C0071D" w:rsidP="00E273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1016B3">
        <w:rPr>
          <w:rFonts w:ascii="Times New Roman" w:hAnsi="Times New Roman"/>
          <w:b/>
          <w:sz w:val="28"/>
          <w:szCs w:val="28"/>
        </w:rPr>
        <w:t>СОДЕРЖАНИЕ</w:t>
      </w:r>
    </w:p>
    <w:p w:rsidR="00C0071D" w:rsidRPr="001016B3" w:rsidRDefault="00C0071D" w:rsidP="00F5361A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137" w:type="dxa"/>
        <w:tblLayout w:type="fixed"/>
        <w:tblLook w:val="00A0" w:firstRow="1" w:lastRow="0" w:firstColumn="1" w:lastColumn="0" w:noHBand="0" w:noVBand="0"/>
      </w:tblPr>
      <w:tblGrid>
        <w:gridCol w:w="959"/>
        <w:gridCol w:w="8647"/>
        <w:gridCol w:w="531"/>
      </w:tblGrid>
      <w:tr w:rsidR="00C0071D" w:rsidRPr="00BD595C" w:rsidTr="00706999">
        <w:tc>
          <w:tcPr>
            <w:tcW w:w="959" w:type="dxa"/>
            <w:vAlign w:val="center"/>
          </w:tcPr>
          <w:p w:rsidR="00C0071D" w:rsidRPr="00BD595C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C0071D" w:rsidRPr="00BD595C" w:rsidRDefault="00C0071D" w:rsidP="00F5361A">
            <w:pPr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ПАСПОРТ ПРОГРАММЫ ПРОИЗВОДСТВЕННОЙ ПРАКТИКИ….</w:t>
            </w:r>
            <w:r w:rsidRPr="00BD595C">
              <w:rPr>
                <w:rFonts w:ascii="Times New Roman" w:hAnsi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C0071D" w:rsidRPr="00BD595C" w:rsidRDefault="00C0071D" w:rsidP="00706999">
            <w:pPr>
              <w:jc w:val="center"/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0071D" w:rsidRPr="00BD595C" w:rsidTr="00706999">
        <w:tc>
          <w:tcPr>
            <w:tcW w:w="959" w:type="dxa"/>
            <w:vAlign w:val="center"/>
          </w:tcPr>
          <w:p w:rsidR="00C0071D" w:rsidRPr="00BD595C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C0071D" w:rsidRPr="00BD595C" w:rsidRDefault="00C0071D" w:rsidP="00F5361A">
            <w:pPr>
              <w:keepNext/>
              <w:keepLines/>
              <w:suppressLineNumbers/>
              <w:suppressAutoHyphens/>
              <w:rPr>
                <w:rFonts w:ascii="Times New Roman" w:hAnsi="Times New Roman"/>
                <w:bCs/>
                <w:szCs w:val="28"/>
              </w:rPr>
            </w:pPr>
            <w:r w:rsidRPr="00BD595C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ОСВОЕНИЯ ПРОИЗВОДСТВЕННОЙ ПРАКТИКИ</w:t>
            </w:r>
            <w:r w:rsidRPr="00BD595C">
              <w:rPr>
                <w:rFonts w:ascii="Times New Roman" w:hAnsi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C0071D" w:rsidRPr="00BD595C" w:rsidRDefault="00C0071D" w:rsidP="00706999">
            <w:pPr>
              <w:jc w:val="center"/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0071D" w:rsidRPr="00BD595C" w:rsidTr="00706999">
        <w:tc>
          <w:tcPr>
            <w:tcW w:w="959" w:type="dxa"/>
            <w:vAlign w:val="center"/>
          </w:tcPr>
          <w:p w:rsidR="00C0071D" w:rsidRPr="00BD595C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C0071D" w:rsidRPr="00BD595C" w:rsidRDefault="00C0071D" w:rsidP="00F5361A">
            <w:pPr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СТРУКТУРА И СОДЕРЖАНИЕ ПРОИЗВОДСТВЕННОЙ ПРАКТИКИ</w:t>
            </w:r>
            <w:r w:rsidRPr="00BD595C">
              <w:rPr>
                <w:rFonts w:ascii="Times New Roman" w:hAnsi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C0071D" w:rsidRPr="00BD595C" w:rsidRDefault="00C0071D" w:rsidP="00706999">
            <w:pPr>
              <w:jc w:val="center"/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C0071D" w:rsidRPr="00BD595C" w:rsidTr="00706999">
        <w:tc>
          <w:tcPr>
            <w:tcW w:w="959" w:type="dxa"/>
            <w:vAlign w:val="center"/>
          </w:tcPr>
          <w:p w:rsidR="00C0071D" w:rsidRPr="00BD595C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C0071D" w:rsidRPr="00BD595C" w:rsidRDefault="00C0071D" w:rsidP="00F5361A">
            <w:pPr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УСЛОВИЯ РЕАЛИЗАЦИИ РАБОЧЕЙ ПРОГРАММЫ ПРОИЗВОДСТВЕННОЙ ПРАКТИКИ</w:t>
            </w:r>
            <w:r w:rsidRPr="00BD595C">
              <w:rPr>
                <w:rFonts w:ascii="Times New Roman" w:hAnsi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C0071D" w:rsidRPr="00BD595C" w:rsidRDefault="00C0071D" w:rsidP="00706999">
            <w:pPr>
              <w:jc w:val="center"/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C0071D" w:rsidRPr="00BD595C" w:rsidTr="00706999">
        <w:tc>
          <w:tcPr>
            <w:tcW w:w="959" w:type="dxa"/>
            <w:vAlign w:val="center"/>
          </w:tcPr>
          <w:p w:rsidR="00C0071D" w:rsidRPr="00BD595C" w:rsidRDefault="00C0071D" w:rsidP="00706999">
            <w:pPr>
              <w:spacing w:line="36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C0071D" w:rsidRPr="00BD595C" w:rsidRDefault="00C0071D" w:rsidP="00F5361A">
            <w:pPr>
              <w:rPr>
                <w:rFonts w:ascii="Times New Roman" w:hAnsi="Times New Roman"/>
                <w:b/>
                <w:szCs w:val="28"/>
              </w:rPr>
            </w:pPr>
            <w:r w:rsidRPr="00BD595C">
              <w:rPr>
                <w:rFonts w:ascii="Times New Roman" w:hAnsi="Times New Roman"/>
                <w:b/>
                <w:sz w:val="28"/>
                <w:szCs w:val="28"/>
              </w:rPr>
              <w:t>КОНТРОЛЬ И ОЦЕНКА РЕЗУЛЬТАТОВ ОСВОЕНИЯ ПРОГРАММЫ ПРОИЗВОДСТВЕННОЙ ПРАКТИКИ</w:t>
            </w:r>
            <w:r w:rsidRPr="00BD595C">
              <w:rPr>
                <w:rFonts w:ascii="Times New Roman" w:hAnsi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C0071D" w:rsidRPr="00BD595C" w:rsidRDefault="00C0071D" w:rsidP="00706999">
            <w:pPr>
              <w:jc w:val="center"/>
              <w:rPr>
                <w:rFonts w:ascii="Times New Roman" w:hAnsi="Times New Roman"/>
                <w:szCs w:val="28"/>
              </w:rPr>
            </w:pPr>
            <w:r w:rsidRPr="00BD595C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</w:tbl>
    <w:p w:rsidR="00C0071D" w:rsidRPr="001016B3" w:rsidRDefault="00C0071D" w:rsidP="00F5361A">
      <w:pPr>
        <w:rPr>
          <w:rFonts w:ascii="Times New Roman" w:hAnsi="Times New Roman"/>
        </w:rPr>
      </w:pPr>
    </w:p>
    <w:p w:rsidR="00C0071D" w:rsidRPr="001016B3" w:rsidRDefault="00C0071D" w:rsidP="00F5361A">
      <w:pPr>
        <w:rPr>
          <w:rFonts w:ascii="Times New Roman" w:hAnsi="Times New Roman"/>
        </w:rPr>
      </w:pPr>
    </w:p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tbl>
      <w:tblPr>
        <w:tblW w:w="12540" w:type="dxa"/>
        <w:tblLook w:val="01E0" w:firstRow="1" w:lastRow="1" w:firstColumn="1" w:lastColumn="1" w:noHBand="0" w:noVBand="0"/>
      </w:tblPr>
      <w:tblGrid>
        <w:gridCol w:w="9464"/>
        <w:gridCol w:w="3076"/>
      </w:tblGrid>
      <w:tr w:rsidR="00C0071D" w:rsidRPr="00BD595C" w:rsidTr="00BD595C">
        <w:tc>
          <w:tcPr>
            <w:tcW w:w="9464" w:type="dxa"/>
          </w:tcPr>
          <w:p w:rsidR="00C0071D" w:rsidRPr="00BD595C" w:rsidRDefault="00C0071D" w:rsidP="00BD595C">
            <w:pPr>
              <w:pStyle w:val="11"/>
              <w:numPr>
                <w:ilvl w:val="0"/>
                <w:numId w:val="1"/>
              </w:numPr>
              <w:shd w:val="clear" w:color="auto" w:fill="auto"/>
              <w:ind w:left="20"/>
            </w:pPr>
            <w:r w:rsidRPr="00BD595C">
              <w:rPr>
                <w:rStyle w:val="10"/>
                <w:color w:val="000000"/>
              </w:rPr>
              <w:lastRenderedPageBreak/>
              <w:t>Область применения программы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after="269" w:line="322" w:lineRule="exact"/>
              <w:ind w:left="20" w:right="20" w:firstLine="700"/>
              <w:jc w:val="both"/>
            </w:pPr>
            <w:r w:rsidRPr="00BD595C">
              <w:rPr>
                <w:rStyle w:val="1"/>
                <w:color w:val="000000"/>
              </w:rPr>
              <w:t xml:space="preserve">Рабочая программа производственной практики (по профилю специальности) </w:t>
            </w:r>
            <w:r w:rsidRPr="00BD595C">
              <w:rPr>
                <w:rStyle w:val="a6"/>
                <w:color w:val="000000"/>
              </w:rPr>
              <w:t xml:space="preserve">по организации работы первичных трудовых коллективов </w:t>
            </w:r>
            <w:r w:rsidRPr="00BD595C">
              <w:rPr>
                <w:rStyle w:val="1"/>
                <w:color w:val="000000"/>
              </w:rPr>
              <w:t>(далее рабочая программа) является частью программы подготовки специалистов среднего звена (ППССЗ) в соответствии с ФГОС по специальности СПО</w:t>
            </w:r>
          </w:p>
          <w:p w:rsidR="00C0071D" w:rsidRPr="00BD595C" w:rsidRDefault="00C0071D" w:rsidP="00BD595C">
            <w:pPr>
              <w:pStyle w:val="21"/>
              <w:shd w:val="clear" w:color="auto" w:fill="auto"/>
              <w:spacing w:after="0" w:line="210" w:lineRule="exact"/>
              <w:ind w:left="20" w:firstLine="0"/>
              <w:jc w:val="both"/>
              <w:rPr>
                <w:sz w:val="28"/>
                <w:szCs w:val="28"/>
              </w:rPr>
            </w:pPr>
            <w:r w:rsidRPr="00BD595C">
              <w:rPr>
                <w:rStyle w:val="2"/>
                <w:color w:val="000000"/>
              </w:rPr>
              <w:t xml:space="preserve"> </w:t>
            </w:r>
            <w:r w:rsidRPr="00BD595C">
              <w:rPr>
                <w:rStyle w:val="20"/>
                <w:color w:val="000000"/>
                <w:sz w:val="28"/>
                <w:szCs w:val="28"/>
              </w:rPr>
              <w:t>23.02.04 Техническая эксплуатация подъемно-транспортных, строительных, дорожных машин и оборудования (по отраслям) (для железнодорожного транспорта)</w:t>
            </w:r>
          </w:p>
          <w:p w:rsidR="00C0071D" w:rsidRPr="00BD595C" w:rsidRDefault="00C0071D" w:rsidP="00BD595C">
            <w:pPr>
              <w:pStyle w:val="140"/>
              <w:shd w:val="clear" w:color="auto" w:fill="auto"/>
              <w:tabs>
                <w:tab w:val="right" w:pos="5548"/>
                <w:tab w:val="left" w:pos="5729"/>
              </w:tabs>
              <w:ind w:left="940"/>
            </w:pPr>
            <w:r w:rsidRPr="00BD595C">
              <w:rPr>
                <w:rStyle w:val="14"/>
                <w:color w:val="000000"/>
              </w:rPr>
              <w:t>код</w:t>
            </w:r>
            <w:r w:rsidRPr="00BD595C">
              <w:rPr>
                <w:rStyle w:val="14"/>
                <w:color w:val="000000"/>
              </w:rPr>
              <w:tab/>
              <w:t>наименование</w:t>
            </w:r>
            <w:r w:rsidRPr="00BD595C">
              <w:rPr>
                <w:rStyle w:val="14"/>
                <w:color w:val="000000"/>
              </w:rPr>
              <w:tab/>
              <w:t>специальности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557" w:lineRule="exact"/>
              <w:ind w:left="20"/>
              <w:jc w:val="both"/>
            </w:pPr>
            <w:r w:rsidRPr="00BD595C">
              <w:rPr>
                <w:rStyle w:val="1"/>
                <w:color w:val="000000"/>
              </w:rPr>
              <w:t>в части освоения основного вида профессиональной деятельности (ВПД):</w:t>
            </w:r>
          </w:p>
          <w:p w:rsidR="00C0071D" w:rsidRPr="00BD595C" w:rsidRDefault="00C0071D" w:rsidP="00BD595C">
            <w:pPr>
              <w:pStyle w:val="61"/>
              <w:shd w:val="clear" w:color="auto" w:fill="auto"/>
              <w:tabs>
                <w:tab w:val="right" w:leader="underscore" w:pos="2938"/>
                <w:tab w:val="left" w:pos="3120"/>
                <w:tab w:val="left" w:leader="underscore" w:pos="9188"/>
              </w:tabs>
              <w:spacing w:after="0" w:line="557" w:lineRule="exact"/>
              <w:ind w:left="20"/>
              <w:jc w:val="center"/>
            </w:pPr>
            <w:r w:rsidRPr="00BD595C">
              <w:rPr>
                <w:rStyle w:val="62"/>
                <w:color w:val="000000"/>
              </w:rPr>
              <w:t>Организация</w:t>
            </w:r>
            <w:r w:rsidRPr="00BD595C">
              <w:rPr>
                <w:rStyle w:val="62"/>
                <w:color w:val="000000"/>
              </w:rPr>
              <w:tab/>
              <w:t>_работы первичных трудовых коллективов</w:t>
            </w:r>
          </w:p>
          <w:p w:rsidR="00C0071D" w:rsidRPr="00BD595C" w:rsidRDefault="00C0071D" w:rsidP="00BD595C">
            <w:pPr>
              <w:pStyle w:val="150"/>
              <w:shd w:val="clear" w:color="auto" w:fill="auto"/>
              <w:spacing w:after="328" w:line="160" w:lineRule="exact"/>
            </w:pPr>
            <w:r w:rsidRPr="00BD595C">
              <w:rPr>
                <w:rStyle w:val="15"/>
                <w:color w:val="000000"/>
              </w:rPr>
              <w:t>вид профессиональной деятельности в соответствии с ФГОС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left="20"/>
              <w:jc w:val="both"/>
            </w:pPr>
            <w:r w:rsidRPr="00BD595C">
              <w:rPr>
                <w:rStyle w:val="1"/>
                <w:color w:val="000000"/>
              </w:rPr>
              <w:t>и соответствующих профессиональных компетенций (ПК):</w:t>
            </w:r>
          </w:p>
          <w:p w:rsidR="00C0071D" w:rsidRPr="005B78CD" w:rsidRDefault="00C0071D" w:rsidP="005B78CD">
            <w:pPr>
              <w:pStyle w:val="af1"/>
              <w:shd w:val="clear" w:color="auto" w:fill="auto"/>
              <w:spacing w:line="240" w:lineRule="auto"/>
              <w:ind w:firstLine="360"/>
              <w:jc w:val="both"/>
            </w:pPr>
            <w:r w:rsidRPr="005B78CD">
              <w:t>ПК 3.1. Осуществлять организацию и контроль соблюдения требований технологии выполнения работ по строительству, содержанию и ремонту дорог и искусственных сооружений.</w:t>
            </w:r>
          </w:p>
          <w:p w:rsidR="00C0071D" w:rsidRPr="005B78CD" w:rsidRDefault="00C0071D" w:rsidP="005B78CD">
            <w:pPr>
              <w:pStyle w:val="af1"/>
              <w:shd w:val="clear" w:color="auto" w:fill="auto"/>
              <w:spacing w:line="240" w:lineRule="auto"/>
              <w:ind w:firstLine="360"/>
              <w:jc w:val="both"/>
            </w:pPr>
            <w:r w:rsidRPr="005B78CD">
              <w:t>ПК 3.2.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      </w:r>
          </w:p>
          <w:p w:rsidR="00C0071D" w:rsidRPr="005B78CD" w:rsidRDefault="00C0071D" w:rsidP="005B78CD">
            <w:pPr>
              <w:pStyle w:val="af1"/>
              <w:shd w:val="clear" w:color="auto" w:fill="auto"/>
              <w:tabs>
                <w:tab w:val="left" w:pos="4949"/>
              </w:tabs>
              <w:spacing w:line="240" w:lineRule="auto"/>
              <w:ind w:firstLine="360"/>
              <w:jc w:val="both"/>
            </w:pPr>
            <w:r w:rsidRPr="005B78CD">
              <w:t>ПК 3.3. Организовывать планово</w:t>
            </w:r>
            <w:r w:rsidRPr="005B78CD">
              <w:softHyphen/>
              <w:t xml:space="preserve"> предупредительные работы по текущему содержанию и ремонту железнодорожного пути и сооружений с использованием машинных комплексов.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left="20" w:right="20" w:firstLine="700"/>
              <w:jc w:val="both"/>
            </w:pPr>
            <w:r w:rsidRPr="00BD595C">
              <w:rPr>
                <w:rStyle w:val="1"/>
                <w:color w:val="000000"/>
              </w:rPr>
              <w:t>Рабочая программа производственной практики (по профилю специальности)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left="1180"/>
              <w:jc w:val="both"/>
            </w:pPr>
            <w:r w:rsidRPr="00BD595C">
              <w:rPr>
                <w:rStyle w:val="1"/>
                <w:color w:val="000000"/>
              </w:rPr>
              <w:t>13720 Машинист железнодорожно-строительных машин;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left="20" w:right="1080" w:firstLine="1160"/>
            </w:pPr>
            <w:r w:rsidRPr="00BD595C">
              <w:rPr>
                <w:rStyle w:val="1"/>
                <w:color w:val="000000"/>
              </w:rPr>
              <w:t>18522 Слесарь по ремонту дорожно-строительных машин и тракторов;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after="300" w:line="322" w:lineRule="exact"/>
              <w:ind w:left="1180" w:right="180"/>
              <w:jc w:val="both"/>
            </w:pPr>
            <w:r w:rsidRPr="00BD595C">
              <w:rPr>
                <w:rStyle w:val="1"/>
                <w:color w:val="000000"/>
              </w:rPr>
              <w:t>18524 Слесарь по ремонту и обслуживанию перегрузочных ма</w:t>
            </w:r>
            <w:r w:rsidRPr="00BD595C">
              <w:rPr>
                <w:color w:val="000000"/>
                <w:u w:val="single"/>
              </w:rPr>
              <w:t>ши</w:t>
            </w:r>
            <w:r w:rsidRPr="00BD595C">
              <w:rPr>
                <w:rStyle w:val="1"/>
                <w:color w:val="000000"/>
              </w:rPr>
              <w:t>н; 18542 Слесарь по ремонту путевых машин и механизмов.</w:t>
            </w:r>
          </w:p>
          <w:p w:rsidR="00C0071D" w:rsidRPr="00BD595C" w:rsidRDefault="00C0071D" w:rsidP="00BD595C">
            <w:pPr>
              <w:pStyle w:val="11"/>
              <w:numPr>
                <w:ilvl w:val="0"/>
                <w:numId w:val="1"/>
              </w:numPr>
              <w:shd w:val="clear" w:color="auto" w:fill="auto"/>
              <w:ind w:left="20" w:right="20"/>
            </w:pPr>
            <w:bookmarkStart w:id="1" w:name="bookmark1"/>
            <w:r w:rsidRPr="00BD595C">
              <w:rPr>
                <w:rStyle w:val="10"/>
                <w:color w:val="000000"/>
              </w:rPr>
              <w:t xml:space="preserve"> Цели и задачи программы производственной практики (по профилю специальности) - требования к результатам освоения программы производственной практики (по профилю специальности)</w:t>
            </w:r>
            <w:bookmarkEnd w:id="1"/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left="20" w:right="20" w:firstLine="700"/>
              <w:jc w:val="both"/>
            </w:pPr>
            <w:r w:rsidRPr="00BD595C">
              <w:rPr>
                <w:rStyle w:val="1"/>
                <w:color w:val="000000"/>
              </w:rPr>
              <w:t xml:space="preserve">С целью овладения указанным видом профессиональной деятельности и соответствующими профессиональными компетенциями </w:t>
            </w:r>
            <w:proofErr w:type="gramStart"/>
            <w:r w:rsidRPr="00BD595C">
              <w:rPr>
                <w:rStyle w:val="1"/>
                <w:color w:val="000000"/>
              </w:rPr>
              <w:t>обучающийся</w:t>
            </w:r>
            <w:proofErr w:type="gramEnd"/>
            <w:r w:rsidRPr="00BD595C">
              <w:rPr>
                <w:rStyle w:val="1"/>
                <w:color w:val="000000"/>
              </w:rPr>
              <w:t xml:space="preserve"> в ходе освоения производственной практики (по профилю специальности) </w:t>
            </w:r>
            <w:r w:rsidRPr="00BD595C">
              <w:rPr>
                <w:rStyle w:val="a6"/>
                <w:color w:val="000000"/>
              </w:rPr>
              <w:t xml:space="preserve">по организации работы первичных трудовых </w:t>
            </w:r>
            <w:r w:rsidRPr="00BD595C">
              <w:rPr>
                <w:rStyle w:val="a6"/>
                <w:color w:val="000000"/>
              </w:rPr>
              <w:lastRenderedPageBreak/>
              <w:t>коллективов</w:t>
            </w:r>
          </w:p>
          <w:p w:rsidR="00C0071D" w:rsidRPr="00BD595C" w:rsidRDefault="00C0071D" w:rsidP="00BD595C">
            <w:pPr>
              <w:pStyle w:val="61"/>
              <w:shd w:val="clear" w:color="auto" w:fill="auto"/>
              <w:spacing w:after="0" w:line="322" w:lineRule="exact"/>
              <w:ind w:left="20" w:right="420"/>
            </w:pPr>
            <w:r w:rsidRPr="00BD595C">
              <w:rPr>
                <w:rStyle w:val="610"/>
                <w:color w:val="000000"/>
              </w:rPr>
              <w:t xml:space="preserve">профессионального модуля </w:t>
            </w:r>
            <w:r w:rsidRPr="00BD595C">
              <w:rPr>
                <w:rStyle w:val="6"/>
                <w:color w:val="000000"/>
              </w:rPr>
              <w:t>Организация работы первичных трудовых коллективов</w:t>
            </w:r>
            <w:r w:rsidRPr="00BD595C">
              <w:rPr>
                <w:rStyle w:val="610"/>
                <w:color w:val="000000"/>
              </w:rPr>
              <w:t xml:space="preserve"> должен: </w:t>
            </w:r>
            <w:r w:rsidRPr="00BD595C">
              <w:rPr>
                <w:rStyle w:val="60"/>
                <w:color w:val="000000"/>
              </w:rPr>
              <w:t>иметь практический опыт: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right="240"/>
              <w:jc w:val="both"/>
            </w:pPr>
            <w:r w:rsidRPr="00BD595C">
              <w:rPr>
                <w:rStyle w:val="1"/>
                <w:color w:val="000000"/>
              </w:rPr>
              <w:t>- 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right="420"/>
              <w:jc w:val="both"/>
            </w:pPr>
            <w:r w:rsidRPr="00BD595C">
              <w:rPr>
                <w:rStyle w:val="1"/>
                <w:color w:val="000000"/>
              </w:rPr>
              <w:t>- планирования и организации производственных работ в штатных и нештатных ситуациях;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right="420"/>
              <w:jc w:val="both"/>
            </w:pPr>
            <w:r w:rsidRPr="00BD595C">
              <w:rPr>
                <w:rStyle w:val="1"/>
                <w:color w:val="000000"/>
              </w:rPr>
              <w:t>- 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 и контроля качества выполняемых работ;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2" w:lineRule="exact"/>
              <w:ind w:right="420"/>
              <w:jc w:val="both"/>
            </w:pPr>
            <w:r w:rsidRPr="00BD595C">
              <w:rPr>
                <w:rStyle w:val="1"/>
                <w:color w:val="000000"/>
              </w:rPr>
              <w:t>- оформления технической и отчетной документации о работе производственного участка;</w:t>
            </w:r>
          </w:p>
          <w:p w:rsidR="00C0071D" w:rsidRPr="00BD595C" w:rsidRDefault="00C0071D" w:rsidP="00BD595C">
            <w:pPr>
              <w:pStyle w:val="31"/>
              <w:shd w:val="clear" w:color="auto" w:fill="auto"/>
              <w:spacing w:before="0" w:after="0" w:line="322" w:lineRule="exact"/>
              <w:ind w:left="20"/>
              <w:jc w:val="left"/>
            </w:pPr>
            <w:r w:rsidRPr="00BD595C">
              <w:rPr>
                <w:rStyle w:val="3"/>
                <w:color w:val="000000"/>
              </w:rPr>
              <w:t>уметь: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17" w:lineRule="exact"/>
              <w:ind w:right="420"/>
              <w:jc w:val="both"/>
            </w:pPr>
            <w:r w:rsidRPr="00BD595C">
              <w:rPr>
                <w:rStyle w:val="1"/>
                <w:color w:val="000000"/>
              </w:rPr>
              <w:t>- организовывать работу персонала по эксплуатации подъемно</w:t>
            </w:r>
            <w:r w:rsidRPr="00BD595C">
              <w:rPr>
                <w:rStyle w:val="1"/>
                <w:color w:val="000000"/>
              </w:rPr>
              <w:softHyphen/>
              <w:t xml:space="preserve"> транспортных, строительных, дорожных машин и оборудования;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17" w:lineRule="exact"/>
              <w:ind w:right="420"/>
              <w:jc w:val="both"/>
            </w:pPr>
            <w:r w:rsidRPr="00BD595C">
              <w:rPr>
                <w:rStyle w:val="1"/>
                <w:color w:val="000000"/>
              </w:rPr>
              <w:t xml:space="preserve">- осуществлять </w:t>
            </w:r>
            <w:proofErr w:type="gramStart"/>
            <w:r w:rsidRPr="00BD595C">
              <w:rPr>
                <w:rStyle w:val="1"/>
                <w:color w:val="000000"/>
              </w:rPr>
              <w:t>контроль за</w:t>
            </w:r>
            <w:proofErr w:type="gramEnd"/>
            <w:r w:rsidRPr="00BD595C">
              <w:rPr>
                <w:rStyle w:val="1"/>
                <w:color w:val="000000"/>
              </w:rPr>
              <w:t xml:space="preserve"> соблюдением технологической дисциплины при выполнении работ;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spacing w:line="326" w:lineRule="exact"/>
              <w:ind w:right="420"/>
              <w:jc w:val="both"/>
            </w:pPr>
            <w:r w:rsidRPr="00BD595C">
              <w:rPr>
                <w:rStyle w:val="1"/>
                <w:color w:val="000000"/>
              </w:rPr>
              <w:t>-составлять и оформлять техническую и отчетную документацию о работе производственного участка;</w:t>
            </w:r>
          </w:p>
          <w:p w:rsidR="00C0071D" w:rsidRPr="00BD595C" w:rsidRDefault="00C0071D" w:rsidP="00BD595C">
            <w:pPr>
              <w:pStyle w:val="a4"/>
              <w:numPr>
                <w:ilvl w:val="0"/>
                <w:numId w:val="2"/>
              </w:numPr>
              <w:shd w:val="clear" w:color="auto" w:fill="auto"/>
              <w:spacing w:line="322" w:lineRule="exact"/>
              <w:ind w:left="20" w:right="420" w:firstLine="700"/>
              <w:jc w:val="both"/>
            </w:pPr>
            <w:r w:rsidRPr="00BD595C">
              <w:rPr>
                <w:rStyle w:val="1"/>
                <w:color w:val="000000"/>
              </w:rPr>
              <w:t xml:space="preserve"> разрабатывать и внедрять в производство </w:t>
            </w:r>
            <w:proofErr w:type="spellStart"/>
            <w:r w:rsidRPr="00BD595C">
              <w:rPr>
                <w:rStyle w:val="1"/>
                <w:color w:val="000000"/>
              </w:rPr>
              <w:t>ресурсо</w:t>
            </w:r>
            <w:proofErr w:type="spellEnd"/>
            <w:r w:rsidRPr="00BD595C">
              <w:rPr>
                <w:rStyle w:val="1"/>
                <w:color w:val="000000"/>
              </w:rPr>
              <w:t>- и энергосберегающие технологии, обеспечивающие необходимую продолжительность и безопасность работы машин;</w:t>
            </w:r>
          </w:p>
          <w:p w:rsidR="00C0071D" w:rsidRPr="00BD595C" w:rsidRDefault="00C0071D" w:rsidP="00BD595C">
            <w:pPr>
              <w:pStyle w:val="a4"/>
              <w:numPr>
                <w:ilvl w:val="0"/>
                <w:numId w:val="2"/>
              </w:numPr>
              <w:shd w:val="clear" w:color="auto" w:fill="auto"/>
              <w:spacing w:line="322" w:lineRule="exact"/>
              <w:ind w:left="20" w:right="420" w:firstLine="700"/>
              <w:jc w:val="both"/>
            </w:pPr>
            <w:r w:rsidRPr="00BD595C">
              <w:rPr>
                <w:rStyle w:val="1"/>
                <w:color w:val="000000"/>
              </w:rPr>
              <w:t xml:space="preserve"> участвовать в подготовке документации для лицензирования производственной деятельности структурного подразделения;</w:t>
            </w:r>
          </w:p>
          <w:p w:rsidR="00C0071D" w:rsidRPr="00BD595C" w:rsidRDefault="00C0071D" w:rsidP="00BD595C">
            <w:pPr>
              <w:pStyle w:val="a4"/>
              <w:numPr>
                <w:ilvl w:val="0"/>
                <w:numId w:val="2"/>
              </w:numPr>
              <w:shd w:val="clear" w:color="auto" w:fill="auto"/>
              <w:spacing w:after="304" w:line="322" w:lineRule="exact"/>
              <w:ind w:left="20" w:right="420" w:firstLine="700"/>
              <w:jc w:val="both"/>
            </w:pPr>
            <w:r w:rsidRPr="00BD595C">
              <w:rPr>
                <w:rStyle w:val="1"/>
                <w:color w:val="000000"/>
              </w:rPr>
              <w:t xml:space="preserve"> свободно общаться с представителями отечественных и иностранных фирм-производителей подъемно-транспортных, строительных, дорожных машин и оборудования.</w:t>
            </w:r>
          </w:p>
          <w:p w:rsidR="00C0071D" w:rsidRPr="00BD595C" w:rsidRDefault="00C0071D" w:rsidP="00BD595C">
            <w:pPr>
              <w:pStyle w:val="31"/>
              <w:numPr>
                <w:ilvl w:val="0"/>
                <w:numId w:val="1"/>
              </w:numPr>
              <w:shd w:val="clear" w:color="auto" w:fill="auto"/>
              <w:tabs>
                <w:tab w:val="left" w:pos="754"/>
              </w:tabs>
              <w:spacing w:before="0" w:after="122" w:line="317" w:lineRule="exact"/>
              <w:ind w:left="20" w:right="420"/>
              <w:jc w:val="left"/>
            </w:pPr>
            <w:r w:rsidRPr="00BD595C">
              <w:rPr>
                <w:rStyle w:val="3"/>
                <w:color w:val="000000"/>
              </w:rPr>
              <w:t>Рекомендуемое количество часов на освоение программы производственной практики (по профилю специальности):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tabs>
                <w:tab w:val="left" w:pos="1172"/>
              </w:tabs>
              <w:spacing w:after="12" w:line="240" w:lineRule="exact"/>
              <w:ind w:left="20"/>
              <w:jc w:val="both"/>
            </w:pPr>
            <w:r w:rsidRPr="00BD595C">
              <w:rPr>
                <w:rStyle w:val="1"/>
                <w:color w:val="000000"/>
              </w:rPr>
              <w:t xml:space="preserve">всего </w:t>
            </w:r>
            <w:r w:rsidRPr="00BD595C">
              <w:rPr>
                <w:color w:val="000000"/>
                <w:u w:val="single"/>
              </w:rPr>
              <w:t>-</w:t>
            </w:r>
            <w:r w:rsidRPr="00BD595C">
              <w:rPr>
                <w:color w:val="000000"/>
                <w:u w:val="single"/>
              </w:rPr>
              <w:tab/>
            </w:r>
            <w:r w:rsidRPr="00BD595C">
              <w:rPr>
                <w:rStyle w:val="a7"/>
                <w:color w:val="000000"/>
              </w:rPr>
              <w:t>72</w:t>
            </w:r>
            <w:r w:rsidRPr="00BD595C">
              <w:rPr>
                <w:rStyle w:val="1"/>
                <w:color w:val="000000"/>
              </w:rPr>
              <w:t xml:space="preserve"> часа, в том числе:</w:t>
            </w:r>
          </w:p>
          <w:p w:rsidR="00C0071D" w:rsidRPr="00BD595C" w:rsidRDefault="00C0071D" w:rsidP="00BD595C">
            <w:pPr>
              <w:pStyle w:val="a4"/>
              <w:shd w:val="clear" w:color="auto" w:fill="auto"/>
              <w:tabs>
                <w:tab w:val="right" w:leader="underscore" w:pos="4867"/>
                <w:tab w:val="center" w:pos="5861"/>
              </w:tabs>
              <w:spacing w:line="240" w:lineRule="exact"/>
              <w:ind w:left="2760"/>
              <w:jc w:val="both"/>
            </w:pPr>
            <w:r w:rsidRPr="00BD595C">
              <w:rPr>
                <w:rStyle w:val="1"/>
                <w:color w:val="000000"/>
              </w:rPr>
              <w:t>ПМ.03 -</w:t>
            </w:r>
            <w:r w:rsidRPr="00BD595C">
              <w:rPr>
                <w:rStyle w:val="1"/>
                <w:color w:val="000000"/>
              </w:rPr>
              <w:tab/>
            </w:r>
            <w:r w:rsidRPr="00BD595C">
              <w:rPr>
                <w:rStyle w:val="a7"/>
                <w:color w:val="000000"/>
              </w:rPr>
              <w:t>72</w:t>
            </w:r>
            <w:r w:rsidRPr="00BD595C">
              <w:rPr>
                <w:rStyle w:val="1"/>
                <w:color w:val="000000"/>
              </w:rPr>
              <w:tab/>
              <w:t>часа.</w:t>
            </w:r>
          </w:p>
          <w:p w:rsidR="00C0071D" w:rsidRPr="00BD595C" w:rsidRDefault="00C0071D" w:rsidP="00BD595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76" w:type="dxa"/>
          </w:tcPr>
          <w:p w:rsidR="00C0071D" w:rsidRPr="00BD595C" w:rsidRDefault="00C0071D" w:rsidP="00BD595C">
            <w:pPr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</w:tbl>
    <w:p w:rsidR="00C0071D" w:rsidRDefault="00C0071D" w:rsidP="00F5361A"/>
    <w:p w:rsidR="00C0071D" w:rsidRDefault="00C0071D" w:rsidP="00F5361A"/>
    <w:p w:rsidR="00C0071D" w:rsidRDefault="00C0071D" w:rsidP="00F5361A"/>
    <w:p w:rsidR="00C0071D" w:rsidRDefault="00C0071D" w:rsidP="00F5361A"/>
    <w:p w:rsidR="00C0071D" w:rsidRDefault="00C0071D" w:rsidP="00F5361A"/>
    <w:p w:rsidR="00C0071D" w:rsidRDefault="00C0071D" w:rsidP="00F5361A"/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lastRenderedPageBreak/>
        <w:t>2. РЕЗУЛЬТАТЫ ОСВОЕНИЯ ПРОГРАММЫ ПРОИЗВОДСТВЕННОЙ</w:t>
      </w:r>
    </w:p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t>ПРАКТИКИ (ПО ПРОФИЛЮ СПЕЦИАЛЬНОСТИ)</w:t>
      </w:r>
    </w:p>
    <w:p w:rsidR="00C0071D" w:rsidRDefault="00C0071D" w:rsidP="00F5361A">
      <w:pPr>
        <w:pStyle w:val="ab"/>
        <w:shd w:val="clear" w:color="auto" w:fill="auto"/>
      </w:pPr>
      <w:r>
        <w:rPr>
          <w:rStyle w:val="aa"/>
          <w:color w:val="000000"/>
        </w:rPr>
        <w:t xml:space="preserve">Результатом освоения программы производственной практики (по профилю специальности) </w:t>
      </w:r>
      <w:r>
        <w:rPr>
          <w:rStyle w:val="ac"/>
          <w:color w:val="000000"/>
        </w:rPr>
        <w:t xml:space="preserve">по организации работы первичных трудовых коллективов </w:t>
      </w:r>
      <w:r>
        <w:rPr>
          <w:rStyle w:val="aa"/>
          <w:color w:val="000000"/>
        </w:rPr>
        <w:t xml:space="preserve">является овладение обучающимися видом профессиональной деятельности: </w:t>
      </w:r>
      <w:r>
        <w:rPr>
          <w:rStyle w:val="ad"/>
          <w:color w:val="000000"/>
        </w:rPr>
        <w:t>Организация работы первичных трудовых коллективов,</w:t>
      </w:r>
      <w:r>
        <w:rPr>
          <w:rStyle w:val="aa"/>
          <w:color w:val="000000"/>
        </w:rPr>
        <w:t xml:space="preserve"> в том числе профессиональными (ПК) и общими (</w:t>
      </w:r>
      <w:proofErr w:type="gramStart"/>
      <w:r>
        <w:rPr>
          <w:rStyle w:val="aa"/>
          <w:color w:val="000000"/>
        </w:rPr>
        <w:t>ОК</w:t>
      </w:r>
      <w:proofErr w:type="gramEnd"/>
      <w:r>
        <w:rPr>
          <w:rStyle w:val="aa"/>
          <w:color w:val="000000"/>
        </w:rPr>
        <w:t>) компетенциями: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8460"/>
      </w:tblGrid>
      <w:tr w:rsidR="00C0071D" w:rsidRPr="00BD595C" w:rsidTr="005B78CD">
        <w:trPr>
          <w:trHeight w:hRule="exact" w:val="69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r w:rsidRPr="00BD595C">
              <w:rPr>
                <w:rStyle w:val="22"/>
                <w:color w:val="000000"/>
              </w:rPr>
              <w:t>Код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r w:rsidRPr="00BD595C">
              <w:rPr>
                <w:rStyle w:val="22"/>
                <w:color w:val="000000"/>
              </w:rPr>
              <w:t>Наименование результата обучения</w:t>
            </w:r>
          </w:p>
        </w:tc>
      </w:tr>
      <w:tr w:rsidR="00C0071D" w:rsidRPr="00BD595C" w:rsidTr="005B78CD">
        <w:trPr>
          <w:trHeight w:hRule="exact" w:val="98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r w:rsidRPr="00BD595C">
              <w:rPr>
                <w:color w:val="000000"/>
              </w:rPr>
              <w:t>ПК 3.1.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  <w:r w:rsidRPr="009D13FB">
              <w:rPr>
                <w:sz w:val="24"/>
              </w:rPr>
              <w:t xml:space="preserve">Осуществлять организацию и контроль </w:t>
            </w:r>
            <w:proofErr w:type="gramStart"/>
            <w:r w:rsidRPr="009D13FB">
              <w:rPr>
                <w:sz w:val="24"/>
              </w:rPr>
              <w:t>соблюдения требований технологии выполнения работ</w:t>
            </w:r>
            <w:proofErr w:type="gramEnd"/>
            <w:r w:rsidRPr="009D13FB">
              <w:rPr>
                <w:sz w:val="24"/>
              </w:rPr>
              <w:t xml:space="preserve"> по строительству, содержанию и ремонту дорог и искусственных сооружений.</w:t>
            </w:r>
          </w:p>
        </w:tc>
      </w:tr>
      <w:tr w:rsidR="00C0071D" w:rsidRPr="00BD595C" w:rsidTr="005B78CD">
        <w:trPr>
          <w:trHeight w:hRule="exact" w:val="65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r w:rsidRPr="00BD595C">
              <w:rPr>
                <w:color w:val="000000"/>
              </w:rPr>
              <w:t>ПК 3.2.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317" w:lineRule="exact"/>
              <w:jc w:val="both"/>
            </w:pPr>
            <w:r w:rsidRPr="009D13FB">
              <w:rPr>
                <w:sz w:val="24"/>
              </w:rPr>
              <w:t>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      </w:r>
          </w:p>
        </w:tc>
      </w:tr>
      <w:tr w:rsidR="00C0071D" w:rsidRPr="00BD595C" w:rsidTr="005B78CD">
        <w:trPr>
          <w:trHeight w:hRule="exact" w:val="9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r w:rsidRPr="00BD595C">
              <w:rPr>
                <w:color w:val="000000"/>
              </w:rPr>
              <w:t>ПК 3.3.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  <w:r w:rsidRPr="009D13FB">
              <w:rPr>
                <w:sz w:val="24"/>
              </w:rPr>
              <w:t>Организовывать</w:t>
            </w:r>
            <w:r>
              <w:rPr>
                <w:sz w:val="24"/>
              </w:rPr>
              <w:t xml:space="preserve"> </w:t>
            </w:r>
            <w:r w:rsidRPr="009D13FB">
              <w:rPr>
                <w:sz w:val="24"/>
              </w:rPr>
              <w:t>планово</w:t>
            </w:r>
            <w:r w:rsidRPr="009D13FB">
              <w:rPr>
                <w:sz w:val="24"/>
              </w:rPr>
              <w:softHyphen/>
            </w:r>
            <w:r>
              <w:rPr>
                <w:sz w:val="24"/>
              </w:rPr>
              <w:t xml:space="preserve"> </w:t>
            </w:r>
            <w:r w:rsidRPr="009D13FB">
              <w:rPr>
                <w:sz w:val="24"/>
              </w:rPr>
              <w:t>предупредительные работы по текущему содержанию и ремонту железнодорожного пути и сооружений с использованием машинных комплексов.</w:t>
            </w:r>
          </w:p>
        </w:tc>
      </w:tr>
      <w:tr w:rsidR="00C0071D" w:rsidRPr="00BD595C" w:rsidTr="005B78CD">
        <w:trPr>
          <w:trHeight w:hRule="exact" w:val="65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1.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  <w:r w:rsidRPr="009D13FB">
              <w:rPr>
                <w:sz w:val="24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C0071D" w:rsidRPr="00BD595C" w:rsidTr="005B78CD">
        <w:trPr>
          <w:trHeight w:hRule="exact" w:val="9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2.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  <w:r w:rsidRPr="009D13FB">
              <w:rPr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C0071D" w:rsidRPr="00BD595C" w:rsidTr="005B78CD">
        <w:trPr>
          <w:trHeight w:hRule="exact" w:val="107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3.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9D13FB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</w:p>
        </w:tc>
      </w:tr>
      <w:tr w:rsidR="00C0071D" w:rsidRPr="00BD595C" w:rsidTr="005B78CD">
        <w:trPr>
          <w:trHeight w:hRule="exact" w:val="40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4.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9D13FB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</w:p>
        </w:tc>
      </w:tr>
      <w:tr w:rsidR="00C0071D" w:rsidRPr="00BD595C" w:rsidTr="005B78CD">
        <w:trPr>
          <w:trHeight w:hRule="exact" w:val="90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5.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9D13FB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</w:p>
        </w:tc>
      </w:tr>
      <w:tr w:rsidR="00C0071D" w:rsidRPr="00BD595C" w:rsidTr="005B78CD">
        <w:trPr>
          <w:trHeight w:hRule="exact" w:val="132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6.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9D13FB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</w:p>
        </w:tc>
      </w:tr>
      <w:tr w:rsidR="00C0071D" w:rsidRPr="00BD595C" w:rsidTr="005B78CD">
        <w:trPr>
          <w:trHeight w:hRule="exact" w:val="100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7.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9D13FB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322" w:lineRule="exact"/>
              <w:jc w:val="both"/>
            </w:pPr>
          </w:p>
        </w:tc>
      </w:tr>
      <w:tr w:rsidR="00C0071D" w:rsidRPr="00BD595C" w:rsidTr="005B78CD">
        <w:trPr>
          <w:trHeight w:hRule="exact" w:val="97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8.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9D13FB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4"/>
                <w:szCs w:val="24"/>
              </w:rPr>
            </w:pPr>
            <w:r w:rsidRPr="009D13FB">
              <w:rPr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317" w:lineRule="exact"/>
              <w:jc w:val="both"/>
            </w:pPr>
          </w:p>
        </w:tc>
      </w:tr>
      <w:tr w:rsidR="00C0071D" w:rsidRPr="00BD595C" w:rsidTr="005B78CD">
        <w:trPr>
          <w:trHeight w:hRule="exact" w:val="6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40" w:lineRule="exact"/>
              <w:jc w:val="center"/>
            </w:pPr>
            <w:proofErr w:type="gramStart"/>
            <w:r w:rsidRPr="00BD595C">
              <w:rPr>
                <w:color w:val="000000"/>
              </w:rPr>
              <w:t>ОК</w:t>
            </w:r>
            <w:proofErr w:type="gramEnd"/>
            <w:r w:rsidRPr="00BD595C">
              <w:rPr>
                <w:color w:val="000000"/>
              </w:rPr>
              <w:t xml:space="preserve"> 9.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326" w:lineRule="exact"/>
              <w:jc w:val="both"/>
            </w:pPr>
            <w:r w:rsidRPr="009D13FB">
              <w:rPr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C0071D" w:rsidRDefault="00C0071D" w:rsidP="00F5361A"/>
    <w:p w:rsidR="00C0071D" w:rsidRDefault="00C0071D" w:rsidP="00F5361A"/>
    <w:p w:rsidR="00C0071D" w:rsidRDefault="00C0071D" w:rsidP="00F5361A">
      <w:pPr>
        <w:pStyle w:val="a9"/>
        <w:shd w:val="clear" w:color="auto" w:fill="auto"/>
        <w:spacing w:after="12" w:line="240" w:lineRule="exact"/>
        <w:rPr>
          <w:rStyle w:val="a8"/>
          <w:color w:val="000000"/>
        </w:rPr>
        <w:sectPr w:rsidR="00C0071D" w:rsidSect="00A50C1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071D" w:rsidRDefault="00C0071D" w:rsidP="00F5361A">
      <w:pPr>
        <w:pStyle w:val="a9"/>
        <w:shd w:val="clear" w:color="auto" w:fill="auto"/>
        <w:spacing w:after="12" w:line="240" w:lineRule="exact"/>
      </w:pPr>
      <w:r>
        <w:rPr>
          <w:rStyle w:val="a8"/>
          <w:color w:val="000000"/>
        </w:rPr>
        <w:lastRenderedPageBreak/>
        <w:t>СТРУКТУРА И СОДЕРЖАНИЕ ПРОГРАММЫ ПРОИЗВОДСТВЕННОЙ ПРАКТИКИ</w:t>
      </w:r>
    </w:p>
    <w:p w:rsidR="00C0071D" w:rsidRDefault="00C0071D" w:rsidP="00F5361A">
      <w:pPr>
        <w:pStyle w:val="a9"/>
        <w:shd w:val="clear" w:color="auto" w:fill="auto"/>
        <w:spacing w:line="240" w:lineRule="exact"/>
      </w:pPr>
      <w:r>
        <w:rPr>
          <w:rStyle w:val="a8"/>
          <w:color w:val="000000"/>
        </w:rPr>
        <w:t>(ПО ПРОФИЛЮ СПЕЦИАЛЬНОСТИ)</w:t>
      </w:r>
    </w:p>
    <w:p w:rsidR="00C0071D" w:rsidRDefault="00C0071D" w:rsidP="00F5361A">
      <w:pPr>
        <w:pStyle w:val="31"/>
        <w:framePr w:w="14832" w:h="634" w:hRule="exact" w:wrap="around" w:vAnchor="page" w:hAnchor="page" w:x="1004" w:y="2409"/>
        <w:numPr>
          <w:ilvl w:val="1"/>
          <w:numId w:val="1"/>
        </w:numPr>
        <w:shd w:val="clear" w:color="auto" w:fill="auto"/>
        <w:tabs>
          <w:tab w:val="left" w:pos="963"/>
        </w:tabs>
        <w:spacing w:before="0" w:after="72" w:line="240" w:lineRule="exact"/>
        <w:ind w:left="360"/>
        <w:jc w:val="both"/>
      </w:pPr>
      <w:r>
        <w:rPr>
          <w:rStyle w:val="3"/>
          <w:color w:val="000000"/>
        </w:rPr>
        <w:t>Тематический план программы производственной практики (по профилю специальности) по организации</w:t>
      </w:r>
    </w:p>
    <w:p w:rsidR="00C0071D" w:rsidRDefault="00C0071D" w:rsidP="00F5361A">
      <w:pPr>
        <w:pStyle w:val="31"/>
        <w:framePr w:w="14832" w:h="634" w:hRule="exact" w:wrap="around" w:vAnchor="page" w:hAnchor="page" w:x="1004" w:y="2409"/>
        <w:shd w:val="clear" w:color="auto" w:fill="auto"/>
        <w:spacing w:before="0" w:after="0" w:line="240" w:lineRule="exact"/>
      </w:pPr>
      <w:r>
        <w:rPr>
          <w:rStyle w:val="3"/>
          <w:color w:val="000000"/>
        </w:rPr>
        <w:t>работы первичных трудовых коллективов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8"/>
        <w:gridCol w:w="787"/>
        <w:gridCol w:w="6667"/>
        <w:gridCol w:w="1824"/>
        <w:gridCol w:w="3586"/>
      </w:tblGrid>
      <w:tr w:rsidR="00C0071D" w:rsidRPr="00BD595C" w:rsidTr="00706999">
        <w:trPr>
          <w:trHeight w:hRule="exact" w:val="1373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jc w:val="center"/>
            </w:pPr>
            <w:r w:rsidRPr="00BD595C">
              <w:rPr>
                <w:rStyle w:val="103"/>
                <w:color w:val="000000"/>
              </w:rPr>
              <w:t>Коды</w:t>
            </w:r>
          </w:p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jc w:val="center"/>
            </w:pPr>
            <w:r w:rsidRPr="00BD595C">
              <w:rPr>
                <w:rStyle w:val="103"/>
                <w:color w:val="000000"/>
              </w:rPr>
              <w:t>профессиональных</w:t>
            </w:r>
          </w:p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jc w:val="center"/>
            </w:pPr>
            <w:r w:rsidRPr="00BD595C">
              <w:rPr>
                <w:rStyle w:val="103"/>
                <w:color w:val="000000"/>
              </w:rPr>
              <w:t>компетенций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framePr w:w="14822" w:h="2621" w:wrap="around" w:vAnchor="page" w:hAnchor="page" w:x="1009" w:y="3129"/>
              <w:rPr>
                <w:sz w:val="10"/>
                <w:szCs w:val="10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760"/>
            </w:pPr>
            <w:r w:rsidRPr="00BD595C">
              <w:rPr>
                <w:rStyle w:val="103"/>
                <w:color w:val="000000"/>
              </w:rPr>
              <w:t>Наименования профессиональных модулей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after="120" w:line="210" w:lineRule="exact"/>
              <w:jc w:val="center"/>
            </w:pPr>
            <w:r w:rsidRPr="00BD595C">
              <w:rPr>
                <w:rStyle w:val="103"/>
                <w:color w:val="000000"/>
              </w:rPr>
              <w:t>Всего</w:t>
            </w:r>
          </w:p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before="120" w:line="210" w:lineRule="exact"/>
              <w:jc w:val="center"/>
            </w:pPr>
            <w:r w:rsidRPr="00BD595C">
              <w:rPr>
                <w:rStyle w:val="103"/>
                <w:color w:val="000000"/>
              </w:rPr>
              <w:t>часов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after="60" w:line="254" w:lineRule="exact"/>
              <w:jc w:val="center"/>
            </w:pPr>
            <w:r w:rsidRPr="00BD595C">
              <w:rPr>
                <w:rStyle w:val="103"/>
                <w:color w:val="000000"/>
              </w:rPr>
              <w:t>Распределение часов по семестрам</w:t>
            </w:r>
          </w:p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before="60" w:after="60" w:line="210" w:lineRule="exact"/>
              <w:jc w:val="center"/>
            </w:pPr>
            <w:r w:rsidRPr="00BD595C">
              <w:rPr>
                <w:rStyle w:val="103"/>
                <w:color w:val="000000"/>
              </w:rPr>
              <w:t>4 курс,</w:t>
            </w:r>
          </w:p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before="60" w:line="210" w:lineRule="exact"/>
              <w:jc w:val="center"/>
            </w:pPr>
            <w:r w:rsidRPr="00BD595C">
              <w:rPr>
                <w:rStyle w:val="103"/>
                <w:color w:val="000000"/>
              </w:rPr>
              <w:t>VII семестр</w:t>
            </w:r>
          </w:p>
        </w:tc>
      </w:tr>
      <w:tr w:rsidR="00C0071D" w:rsidRPr="00BD595C" w:rsidTr="00706999">
        <w:trPr>
          <w:trHeight w:hRule="exact" w:val="40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framePr w:w="14822" w:h="2621" w:wrap="around" w:vAnchor="page" w:hAnchor="page" w:x="1009" w:y="3129"/>
              <w:rPr>
                <w:sz w:val="10"/>
                <w:szCs w:val="10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2880"/>
            </w:pPr>
            <w:r w:rsidRPr="00BD595C">
              <w:rPr>
                <w:rStyle w:val="103"/>
                <w:color w:val="000000"/>
              </w:rPr>
              <w:t>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3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4</w:t>
            </w:r>
          </w:p>
        </w:tc>
      </w:tr>
      <w:tr w:rsidR="00C0071D" w:rsidRPr="00BD595C" w:rsidTr="00706999">
        <w:trPr>
          <w:trHeight w:hRule="exact" w:val="53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50" w:lineRule="exact"/>
              <w:ind w:left="120"/>
            </w:pPr>
            <w:r w:rsidRPr="00BD595C">
              <w:rPr>
                <w:rStyle w:val="103"/>
                <w:color w:val="000000"/>
              </w:rPr>
              <w:t xml:space="preserve">ПК 3.1., ПК </w:t>
            </w:r>
            <w:r w:rsidRPr="00BD595C">
              <w:rPr>
                <w:rStyle w:val="103"/>
                <w:color w:val="000000"/>
                <w:lang w:val="en-US"/>
              </w:rPr>
              <w:t xml:space="preserve">3.2., </w:t>
            </w:r>
            <w:r w:rsidRPr="00BD595C">
              <w:rPr>
                <w:rStyle w:val="103"/>
                <w:color w:val="000000"/>
              </w:rPr>
              <w:t xml:space="preserve">ПК </w:t>
            </w:r>
            <w:r w:rsidRPr="00BD595C">
              <w:rPr>
                <w:rStyle w:val="103"/>
                <w:color w:val="000000"/>
                <w:lang w:val="en-US"/>
              </w:rPr>
              <w:t>3.3.</w:t>
            </w:r>
          </w:p>
        </w:tc>
        <w:tc>
          <w:tcPr>
            <w:tcW w:w="74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140"/>
            </w:pPr>
            <w:r w:rsidRPr="00BD595C">
              <w:rPr>
                <w:rStyle w:val="102"/>
                <w:color w:val="000000"/>
              </w:rPr>
              <w:t>ПМ.03 Организация работы первичных трудовых коллективов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72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72</w:t>
            </w:r>
          </w:p>
        </w:tc>
      </w:tr>
      <w:tr w:rsidR="00C0071D" w:rsidRPr="00BD595C" w:rsidTr="00706999">
        <w:trPr>
          <w:trHeight w:hRule="exact" w:val="302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120"/>
            </w:pPr>
            <w:r w:rsidRPr="00BD595C">
              <w:rPr>
                <w:rStyle w:val="103"/>
                <w:color w:val="000000"/>
              </w:rPr>
              <w:t>-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ind w:left="120"/>
            </w:pPr>
            <w:r w:rsidRPr="00BD595C">
              <w:rPr>
                <w:rStyle w:val="103"/>
                <w:color w:val="000000"/>
              </w:rPr>
              <w:t>Всего:</w:t>
            </w:r>
          </w:p>
        </w:tc>
        <w:tc>
          <w:tcPr>
            <w:tcW w:w="6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framePr w:w="14822" w:h="2621" w:wrap="around" w:vAnchor="page" w:hAnchor="page" w:x="1009" w:y="3129"/>
              <w:rPr>
                <w:sz w:val="10"/>
                <w:szCs w:val="10"/>
              </w:rPr>
            </w:pPr>
          </w:p>
          <w:p w:rsidR="00C0071D" w:rsidRPr="00BD595C" w:rsidRDefault="00C0071D" w:rsidP="00706999">
            <w:pPr>
              <w:framePr w:w="14822" w:h="2621" w:wrap="around" w:vAnchor="page" w:hAnchor="page" w:x="1009" w:y="3129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72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framePr w:w="14822" w:h="2621" w:wrap="around" w:vAnchor="page" w:hAnchor="page" w:x="1009" w:y="3129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72</w:t>
            </w:r>
          </w:p>
        </w:tc>
      </w:tr>
    </w:tbl>
    <w:p w:rsidR="00C0071D" w:rsidRDefault="00C0071D" w:rsidP="00F5361A">
      <w:pPr>
        <w:sectPr w:rsidR="00C0071D" w:rsidSect="00655C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0071D" w:rsidRDefault="00C0071D" w:rsidP="00F5361A">
      <w:pPr>
        <w:pStyle w:val="31"/>
        <w:numPr>
          <w:ilvl w:val="1"/>
          <w:numId w:val="3"/>
        </w:numPr>
        <w:shd w:val="clear" w:color="auto" w:fill="auto"/>
        <w:tabs>
          <w:tab w:val="left" w:pos="803"/>
        </w:tabs>
        <w:spacing w:before="0" w:after="0" w:line="240" w:lineRule="exact"/>
        <w:ind w:left="200"/>
        <w:jc w:val="both"/>
      </w:pPr>
      <w:r>
        <w:rPr>
          <w:rStyle w:val="3"/>
          <w:color w:val="000000"/>
        </w:rPr>
        <w:lastRenderedPageBreak/>
        <w:t>Содержание обучения по производственной практики (по профилю специальности) по организации работы</w:t>
      </w:r>
    </w:p>
    <w:p w:rsidR="00C0071D" w:rsidRDefault="00C0071D" w:rsidP="00F5361A">
      <w:pPr>
        <w:pStyle w:val="31"/>
        <w:shd w:val="clear" w:color="auto" w:fill="auto"/>
        <w:spacing w:before="0" w:after="0" w:line="240" w:lineRule="exact"/>
        <w:ind w:left="5080"/>
        <w:jc w:val="left"/>
      </w:pPr>
      <w:r>
        <w:rPr>
          <w:rStyle w:val="3"/>
          <w:color w:val="000000"/>
        </w:rPr>
        <w:t>первичных трудовых коллективов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1"/>
        <w:gridCol w:w="2693"/>
        <w:gridCol w:w="1699"/>
        <w:gridCol w:w="1987"/>
        <w:gridCol w:w="7234"/>
      </w:tblGrid>
      <w:tr w:rsidR="00C0071D" w:rsidRPr="00BD595C" w:rsidTr="00706999">
        <w:trPr>
          <w:trHeight w:hRule="exact" w:val="1862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after="60" w:line="210" w:lineRule="exact"/>
              <w:jc w:val="center"/>
            </w:pPr>
            <w:r w:rsidRPr="00BD595C">
              <w:rPr>
                <w:rStyle w:val="103"/>
                <w:color w:val="000000"/>
              </w:rPr>
              <w:t>Код</w:t>
            </w:r>
          </w:p>
          <w:p w:rsidR="00C0071D" w:rsidRPr="00BD595C" w:rsidRDefault="00C0071D" w:rsidP="00706999">
            <w:pPr>
              <w:pStyle w:val="a4"/>
              <w:shd w:val="clear" w:color="auto" w:fill="auto"/>
              <w:spacing w:before="60" w:line="210" w:lineRule="exact"/>
              <w:jc w:val="center"/>
            </w:pPr>
            <w:r w:rsidRPr="00BD595C">
              <w:rPr>
                <w:rStyle w:val="103"/>
                <w:color w:val="000000"/>
              </w:rPr>
              <w:t>ПК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54" w:lineRule="exact"/>
              <w:jc w:val="center"/>
            </w:pPr>
            <w:r w:rsidRPr="00BD595C">
              <w:rPr>
                <w:rStyle w:val="103"/>
                <w:color w:val="000000"/>
              </w:rPr>
              <w:t>Код и наименования профессиональных модулей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50" w:lineRule="exact"/>
              <w:jc w:val="center"/>
            </w:pPr>
            <w:r w:rsidRPr="00BD595C">
              <w:rPr>
                <w:rStyle w:val="103"/>
                <w:color w:val="000000"/>
              </w:rPr>
              <w:t xml:space="preserve">Количество часов на практику по ПМ и </w:t>
            </w:r>
            <w:proofErr w:type="gramStart"/>
            <w:r w:rsidRPr="00BD595C">
              <w:rPr>
                <w:rStyle w:val="103"/>
                <w:color w:val="000000"/>
              </w:rPr>
              <w:t xml:space="preserve">соответствую </w:t>
            </w:r>
            <w:proofErr w:type="spellStart"/>
            <w:r w:rsidRPr="00BD595C">
              <w:rPr>
                <w:rStyle w:val="103"/>
                <w:color w:val="000000"/>
              </w:rPr>
              <w:t>щим</w:t>
            </w:r>
            <w:proofErr w:type="spellEnd"/>
            <w:proofErr w:type="gramEnd"/>
            <w:r w:rsidRPr="00BD595C">
              <w:rPr>
                <w:rStyle w:val="103"/>
                <w:color w:val="000000"/>
              </w:rPr>
              <w:t xml:space="preserve"> МДК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Виды практики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Виды работ</w:t>
            </w:r>
          </w:p>
        </w:tc>
      </w:tr>
      <w:tr w:rsidR="00C0071D" w:rsidRPr="00BD595C" w:rsidTr="00706999">
        <w:trPr>
          <w:trHeight w:hRule="exact" w:val="259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1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1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1"/>
                <w:color w:val="000000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1"/>
                <w:color w:val="000000"/>
              </w:rPr>
              <w:t>4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5</w:t>
            </w:r>
          </w:p>
        </w:tc>
      </w:tr>
      <w:tr w:rsidR="00C0071D" w:rsidRPr="00BD595C" w:rsidTr="00706999">
        <w:trPr>
          <w:trHeight w:hRule="exact" w:val="1781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50" w:lineRule="exact"/>
              <w:jc w:val="both"/>
            </w:pPr>
            <w:r w:rsidRPr="00BD595C">
              <w:rPr>
                <w:rStyle w:val="102"/>
                <w:color w:val="000000"/>
              </w:rPr>
              <w:t xml:space="preserve">ПК 3.1. ПК 3.2. ПК 3.3.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50" w:lineRule="exact"/>
              <w:jc w:val="center"/>
            </w:pPr>
            <w:r w:rsidRPr="00BD595C">
              <w:rPr>
                <w:rStyle w:val="102"/>
                <w:color w:val="000000"/>
              </w:rPr>
              <w:t>ПМ.03 Организация работы первичных трудовых коллективов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72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54" w:lineRule="exact"/>
              <w:jc w:val="center"/>
            </w:pPr>
            <w:r w:rsidRPr="00BD595C">
              <w:rPr>
                <w:rStyle w:val="102"/>
                <w:color w:val="000000"/>
              </w:rPr>
              <w:t>Производственная практика (по профилю специальности)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50" w:lineRule="exact"/>
              <w:jc w:val="both"/>
            </w:pPr>
            <w:r w:rsidRPr="00BD595C">
              <w:rPr>
                <w:rStyle w:val="102"/>
                <w:color w:val="000000"/>
              </w:rPr>
              <w:t>Базы практики: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</w:pPr>
            <w:r w:rsidRPr="00BD595C">
              <w:rPr>
                <w:rStyle w:val="102"/>
                <w:color w:val="000000"/>
              </w:rPr>
              <w:t>ПМС (путевая машинная станция) и ОПМС (опытная путевая машинная станция);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</w:pPr>
            <w:r w:rsidRPr="00BD595C">
              <w:rPr>
                <w:rStyle w:val="102"/>
                <w:color w:val="000000"/>
              </w:rPr>
              <w:t>ПЧ (дистанция пути);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line="250" w:lineRule="exact"/>
              <w:jc w:val="both"/>
            </w:pPr>
            <w:r w:rsidRPr="00BD595C">
              <w:rPr>
                <w:rStyle w:val="102"/>
                <w:color w:val="000000"/>
              </w:rPr>
              <w:t>другие предприятия и инфраструктуры железнодорожного транспорта, имеющие на балансе подъемно-транспортные, строительные и дорожные машины и оборудование.</w:t>
            </w:r>
          </w:p>
        </w:tc>
      </w:tr>
      <w:tr w:rsidR="00C0071D" w:rsidRPr="00BD595C" w:rsidTr="00706999">
        <w:trPr>
          <w:trHeight w:hRule="exact" w:val="298"/>
        </w:trPr>
        <w:tc>
          <w:tcPr>
            <w:tcW w:w="149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ind w:left="120"/>
            </w:pPr>
            <w:r w:rsidRPr="00BD595C">
              <w:rPr>
                <w:rStyle w:val="103"/>
                <w:color w:val="000000"/>
              </w:rPr>
              <w:t>Промежуточная аттестация в форме дифференцированного зачета</w:t>
            </w:r>
          </w:p>
        </w:tc>
      </w:tr>
    </w:tbl>
    <w:p w:rsidR="00C0071D" w:rsidRDefault="00C0071D" w:rsidP="00F5361A">
      <w:pPr>
        <w:sectPr w:rsidR="00C0071D" w:rsidSect="00655C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lastRenderedPageBreak/>
        <w:t>4. УСЛОВИЯ РЕАЛИЗАЦИИ ПРОГРАММЫ ПРОИЗВОДСТВЕННОЙ</w:t>
      </w:r>
    </w:p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t>ПРАКТИКИ (ПО ПРОФИЛЮ СПЕЦИАЛЬНОСТИ)</w:t>
      </w:r>
    </w:p>
    <w:p w:rsidR="00C0071D" w:rsidRDefault="00C0071D" w:rsidP="00F5361A">
      <w:pPr>
        <w:pStyle w:val="31"/>
        <w:numPr>
          <w:ilvl w:val="0"/>
          <w:numId w:val="5"/>
        </w:numPr>
        <w:shd w:val="clear" w:color="auto" w:fill="auto"/>
        <w:spacing w:before="0" w:after="0" w:line="326" w:lineRule="exact"/>
        <w:ind w:left="20" w:right="20"/>
        <w:jc w:val="both"/>
      </w:pPr>
      <w:r>
        <w:rPr>
          <w:rStyle w:val="3"/>
          <w:color w:val="000000"/>
        </w:rPr>
        <w:t>Требования к минимальному материально-техническому обеспечению</w:t>
      </w:r>
    </w:p>
    <w:p w:rsidR="00C0071D" w:rsidRDefault="00C0071D" w:rsidP="00F5361A">
      <w:pPr>
        <w:pStyle w:val="a4"/>
        <w:shd w:val="clear" w:color="auto" w:fill="auto"/>
        <w:spacing w:after="365"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Реализация программы производственной практики (по профилю специальности) </w:t>
      </w:r>
      <w:r>
        <w:rPr>
          <w:rStyle w:val="a6"/>
          <w:color w:val="000000"/>
        </w:rPr>
        <w:t xml:space="preserve">по организации работы первичных трудовых коллективов </w:t>
      </w:r>
      <w:r>
        <w:rPr>
          <w:rStyle w:val="1"/>
          <w:color w:val="000000"/>
        </w:rPr>
        <w:t xml:space="preserve">профессионального модуля </w:t>
      </w:r>
      <w:r>
        <w:rPr>
          <w:rStyle w:val="12"/>
          <w:color w:val="000000"/>
        </w:rPr>
        <w:t>Организация работы первичных трудовых коллективов</w:t>
      </w:r>
      <w:r>
        <w:rPr>
          <w:rStyle w:val="1"/>
          <w:color w:val="000000"/>
        </w:rPr>
        <w:t xml:space="preserve"> предполагает проведение практики на предприятиях/организациях на основе прямых договоров, заключаемых между образовательной организацией и каждым предприятием/организацией, куда направляются обучающиеся.</w:t>
      </w:r>
    </w:p>
    <w:p w:rsidR="00C0071D" w:rsidRDefault="00C0071D" w:rsidP="00F5361A">
      <w:pPr>
        <w:pStyle w:val="31"/>
        <w:numPr>
          <w:ilvl w:val="0"/>
          <w:numId w:val="5"/>
        </w:numPr>
        <w:shd w:val="clear" w:color="auto" w:fill="auto"/>
        <w:spacing w:before="0" w:after="67" w:line="240" w:lineRule="exact"/>
        <w:ind w:left="20"/>
        <w:jc w:val="both"/>
      </w:pPr>
      <w:r>
        <w:rPr>
          <w:rStyle w:val="3"/>
          <w:color w:val="000000"/>
        </w:rPr>
        <w:t xml:space="preserve"> Информационное обеспечение обучения</w:t>
      </w:r>
    </w:p>
    <w:p w:rsidR="00C0071D" w:rsidRDefault="00C0071D" w:rsidP="00F5361A">
      <w:pPr>
        <w:pStyle w:val="31"/>
        <w:shd w:val="clear" w:color="auto" w:fill="auto"/>
        <w:spacing w:before="0" w:after="180" w:line="322" w:lineRule="exact"/>
        <w:ind w:left="20" w:right="20"/>
        <w:jc w:val="both"/>
      </w:pPr>
      <w:r>
        <w:rPr>
          <w:rStyle w:val="3"/>
          <w:color w:val="000000"/>
        </w:rPr>
        <w:t>Перечень рекомендуемых учебных изданий, Интернет-ресурсов, дополнительной литературы</w:t>
      </w:r>
    </w:p>
    <w:p w:rsidR="00C0071D" w:rsidRDefault="00C0071D" w:rsidP="00F5361A">
      <w:pPr>
        <w:pStyle w:val="61"/>
        <w:shd w:val="clear" w:color="auto" w:fill="auto"/>
        <w:spacing w:after="0" w:line="322" w:lineRule="exact"/>
        <w:ind w:left="20"/>
        <w:jc w:val="both"/>
        <w:rPr>
          <w:rStyle w:val="6"/>
          <w:color w:val="000000"/>
        </w:rPr>
      </w:pPr>
      <w:r>
        <w:rPr>
          <w:rStyle w:val="6"/>
          <w:color w:val="000000"/>
        </w:rPr>
        <w:t>Основные источники:</w:t>
      </w:r>
    </w:p>
    <w:p w:rsidR="00D31B8E" w:rsidRDefault="00D31B8E" w:rsidP="00F5361A">
      <w:pPr>
        <w:pStyle w:val="61"/>
        <w:shd w:val="clear" w:color="auto" w:fill="auto"/>
        <w:spacing w:after="0" w:line="322" w:lineRule="exact"/>
        <w:ind w:left="20"/>
        <w:jc w:val="both"/>
      </w:pPr>
    </w:p>
    <w:p w:rsidR="00F627A7" w:rsidRPr="001262E5" w:rsidRDefault="00F627A7" w:rsidP="00F627A7">
      <w:pPr>
        <w:pStyle w:val="a4"/>
        <w:numPr>
          <w:ilvl w:val="0"/>
          <w:numId w:val="6"/>
        </w:numPr>
        <w:spacing w:line="322" w:lineRule="exact"/>
        <w:ind w:right="20"/>
        <w:jc w:val="both"/>
        <w:rPr>
          <w:rStyle w:val="1"/>
          <w:color w:val="000000"/>
        </w:rPr>
      </w:pPr>
      <w:r w:rsidRPr="001262E5">
        <w:rPr>
          <w:rStyle w:val="1"/>
          <w:color w:val="000000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F627A7" w:rsidRDefault="00F627A7" w:rsidP="00F627A7">
      <w:pPr>
        <w:pStyle w:val="a4"/>
        <w:numPr>
          <w:ilvl w:val="0"/>
          <w:numId w:val="6"/>
        </w:numPr>
        <w:shd w:val="clear" w:color="auto" w:fill="auto"/>
        <w:tabs>
          <w:tab w:val="left" w:pos="0"/>
        </w:tabs>
        <w:spacing w:line="322" w:lineRule="exact"/>
        <w:ind w:left="20" w:right="200" w:hanging="20"/>
      </w:pPr>
      <w:r>
        <w:rPr>
          <w:rStyle w:val="1"/>
          <w:color w:val="000000"/>
        </w:rPr>
        <w:t xml:space="preserve">Пособие бригадиру пути [Электронный ресурс]: учебное пособие для профессиональной подготовки работников железнодорожного транспорта / под ред. Э.В. Воробьева - М.: ГОУ "УМЦ ЖДТ", 2012. - 666 с.- </w:t>
      </w:r>
      <w:r>
        <w:rPr>
          <w:rStyle w:val="1"/>
          <w:color w:val="000000"/>
          <w:lang w:val="en-US"/>
        </w:rPr>
        <w:t>ISBN</w:t>
      </w: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978-5-89035-662-8.- Режим доступа:</w:t>
      </w:r>
      <w:hyperlink r:id="rId6" w:history="1">
        <w:r w:rsidRPr="004B7FE6">
          <w:rPr>
            <w:rStyle w:val="ae"/>
          </w:rPr>
          <w:tab/>
        </w:r>
        <w:r w:rsidRPr="004B7FE6">
          <w:rPr>
            <w:rStyle w:val="ae"/>
            <w:lang w:val="en-US"/>
          </w:rPr>
          <w:t>http</w:t>
        </w:r>
        <w:r w:rsidRPr="004B7FE6">
          <w:rPr>
            <w:rStyle w:val="ae"/>
          </w:rPr>
          <w:t>://</w:t>
        </w:r>
        <w:r w:rsidRPr="004B7FE6">
          <w:rPr>
            <w:rStyle w:val="ae"/>
            <w:lang w:val="en-US"/>
          </w:rPr>
          <w:t>e</w:t>
        </w:r>
        <w:r w:rsidRPr="004B7FE6">
          <w:rPr>
            <w:rStyle w:val="ae"/>
          </w:rPr>
          <w:t>.</w:t>
        </w:r>
        <w:r w:rsidRPr="004B7FE6">
          <w:rPr>
            <w:rStyle w:val="ae"/>
            <w:lang w:val="en-US"/>
          </w:rPr>
          <w:t>lanbook</w:t>
        </w:r>
        <w:r w:rsidRPr="004B7FE6">
          <w:rPr>
            <w:rStyle w:val="ae"/>
          </w:rPr>
          <w:t>.</w:t>
        </w:r>
        <w:r w:rsidRPr="004B7FE6">
          <w:rPr>
            <w:rStyle w:val="ae"/>
            <w:lang w:val="en-US"/>
          </w:rPr>
          <w:t>com</w:t>
        </w:r>
        <w:r w:rsidRPr="004B7FE6">
          <w:rPr>
            <w:rStyle w:val="ae"/>
          </w:rPr>
          <w:t>/ Д</w:t>
        </w:r>
      </w:hyperlink>
      <w:proofErr w:type="gramStart"/>
      <w:r>
        <w:rPr>
          <w:rStyle w:val="1"/>
          <w:color w:val="000000"/>
        </w:rPr>
        <w:t>оп</w:t>
      </w:r>
      <w:proofErr w:type="gramEnd"/>
      <w:r>
        <w:rPr>
          <w:rStyle w:val="1"/>
          <w:color w:val="000000"/>
        </w:rPr>
        <w:t xml:space="preserve">. </w:t>
      </w:r>
      <w:r>
        <w:rPr>
          <w:rStyle w:val="12"/>
          <w:color w:val="000000"/>
        </w:rPr>
        <w:t xml:space="preserve">Федеральным </w:t>
      </w:r>
      <w:proofErr w:type="gramStart"/>
      <w:r>
        <w:rPr>
          <w:rStyle w:val="12"/>
          <w:color w:val="000000"/>
        </w:rPr>
        <w:t>агентством ж</w:t>
      </w:r>
      <w:proofErr w:type="gramEnd"/>
      <w:r>
        <w:rPr>
          <w:rStyle w:val="12"/>
          <w:color w:val="000000"/>
        </w:rPr>
        <w:t>.-д. трансп.</w:t>
      </w:r>
    </w:p>
    <w:p w:rsidR="00F627A7" w:rsidRDefault="00F627A7" w:rsidP="00F627A7">
      <w:pPr>
        <w:pStyle w:val="a4"/>
        <w:shd w:val="clear" w:color="auto" w:fill="auto"/>
        <w:spacing w:line="322" w:lineRule="exact"/>
        <w:ind w:left="20" w:right="200"/>
        <w:jc w:val="both"/>
        <w:rPr>
          <w:rStyle w:val="ae"/>
        </w:rPr>
      </w:pPr>
      <w:r>
        <w:rPr>
          <w:rStyle w:val="1"/>
          <w:color w:val="000000"/>
        </w:rPr>
        <w:t xml:space="preserve"> МДК 01.01 Техническая эксплуатация дорог и дорожных сооружений [Электронный ресурс]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</w:t>
      </w:r>
      <w:r>
        <w:rPr>
          <w:color w:val="000000"/>
          <w:u w:val="single"/>
        </w:rPr>
        <w:t>ши</w:t>
      </w:r>
      <w:r>
        <w:rPr>
          <w:rStyle w:val="1"/>
          <w:color w:val="000000"/>
        </w:rPr>
        <w:t>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С.М. </w:t>
      </w:r>
      <w:proofErr w:type="spellStart"/>
      <w:r>
        <w:rPr>
          <w:rStyle w:val="1"/>
          <w:color w:val="000000"/>
        </w:rPr>
        <w:t>Ахламенков</w:t>
      </w:r>
      <w:proofErr w:type="spellEnd"/>
      <w:r>
        <w:rPr>
          <w:rStyle w:val="1"/>
          <w:color w:val="000000"/>
        </w:rPr>
        <w:t>, В.А. Варакин, В.В. Калашников.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2014. - 48 с. : табл. Режим доступа:</w:t>
      </w:r>
      <w:hyperlink r:id="rId7" w:history="1">
        <w:r>
          <w:rPr>
            <w:rStyle w:val="ae"/>
          </w:rPr>
          <w:t xml:space="preserve"> </w:t>
        </w:r>
        <w:r>
          <w:rPr>
            <w:rStyle w:val="ae"/>
            <w:lang w:val="en-US"/>
          </w:rPr>
          <w:t>http://www.tigt.ru/joumal/</w:t>
        </w:r>
      </w:hyperlink>
    </w:p>
    <w:p w:rsidR="00F627A7" w:rsidRPr="005B5BA8" w:rsidRDefault="00F627A7" w:rsidP="00F627A7">
      <w:pPr>
        <w:pStyle w:val="a4"/>
        <w:shd w:val="clear" w:color="auto" w:fill="auto"/>
        <w:spacing w:line="322" w:lineRule="exact"/>
        <w:ind w:left="20" w:right="200"/>
        <w:jc w:val="both"/>
      </w:pPr>
    </w:p>
    <w:p w:rsidR="00F627A7" w:rsidRDefault="00F627A7" w:rsidP="00F627A7">
      <w:pPr>
        <w:pStyle w:val="a4"/>
        <w:shd w:val="clear" w:color="auto" w:fill="auto"/>
        <w:spacing w:line="322" w:lineRule="exact"/>
        <w:ind w:left="20" w:right="200"/>
        <w:jc w:val="both"/>
      </w:pPr>
      <w:r>
        <w:t>Дополнительные источники: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tabs>
          <w:tab w:val="right" w:pos="7302"/>
          <w:tab w:val="left" w:pos="7652"/>
        </w:tabs>
        <w:spacing w:line="322" w:lineRule="exact"/>
        <w:jc w:val="both"/>
      </w:pPr>
      <w:r>
        <w:rPr>
          <w:rStyle w:val="1"/>
          <w:color w:val="000000"/>
        </w:rPr>
        <w:t>Пособие бригадиру пути [Текст]:</w:t>
      </w:r>
      <w:r>
        <w:rPr>
          <w:rStyle w:val="1"/>
          <w:color w:val="000000"/>
        </w:rPr>
        <w:tab/>
        <w:t>учебное</w:t>
      </w:r>
      <w:r>
        <w:rPr>
          <w:rStyle w:val="1"/>
          <w:color w:val="000000"/>
        </w:rPr>
        <w:tab/>
        <w:t xml:space="preserve">пособие </w:t>
      </w:r>
      <w:proofErr w:type="gramStart"/>
      <w:r>
        <w:rPr>
          <w:rStyle w:val="1"/>
          <w:color w:val="000000"/>
        </w:rPr>
        <w:t>для</w:t>
      </w:r>
      <w:proofErr w:type="gramEnd"/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>профессиональной подготовки работников железнодорожного транспорта / ред. Э. В. Воробьев. - М.: ФГОУ "Учебно-методический центр по образованию на железнодорожном транспорте", 2012. - 666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(Профессиональная подготовка). - 1200 экз. - </w:t>
      </w:r>
      <w:r>
        <w:rPr>
          <w:rStyle w:val="1"/>
          <w:color w:val="000000"/>
          <w:lang w:val="en-US"/>
        </w:rPr>
        <w:t>ISBN</w:t>
      </w: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</w:t>
      </w:r>
      <w:r>
        <w:rPr>
          <w:rStyle w:val="1"/>
          <w:color w:val="000000"/>
        </w:rPr>
        <w:lastRenderedPageBreak/>
        <w:t xml:space="preserve">89035-662-8 (в пер.)(30) </w:t>
      </w:r>
      <w:r>
        <w:rPr>
          <w:rStyle w:val="12"/>
          <w:color w:val="000000"/>
        </w:rPr>
        <w:t>Доп. Федеральным агентством ж.-д. трансп.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(раздел 1 темы 1.1-1.3)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gramStart"/>
      <w:r>
        <w:rPr>
          <w:rStyle w:val="1"/>
          <w:color w:val="000000"/>
        </w:rPr>
        <w:t xml:space="preserve">Методическое пособие по проведению практических занятий профессионального модуля "Эксплуатация </w:t>
      </w:r>
      <w:proofErr w:type="spellStart"/>
      <w:r>
        <w:rPr>
          <w:rStyle w:val="1"/>
          <w:color w:val="000000"/>
        </w:rPr>
        <w:t>подъемно</w:t>
      </w:r>
      <w:r>
        <w:rPr>
          <w:rStyle w:val="1"/>
          <w:color w:val="000000"/>
        </w:rPr>
        <w:softHyphen/>
        <w:t>транспортных</w:t>
      </w:r>
      <w:proofErr w:type="spellEnd"/>
      <w:r>
        <w:rPr>
          <w:rStyle w:val="1"/>
          <w:color w:val="000000"/>
        </w:rPr>
        <w:t>, дорожных машин и оборудования при строительстве, содержании и ремонте дорог" для специальности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</w:t>
      </w:r>
      <w:proofErr w:type="gramEnd"/>
      <w:r>
        <w:rPr>
          <w:rStyle w:val="1"/>
          <w:color w:val="000000"/>
        </w:rPr>
        <w:t xml:space="preserve">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- 70 с. : табл., рис. 100 экз.(7) </w:t>
      </w:r>
      <w:r>
        <w:rPr>
          <w:rStyle w:val="12"/>
          <w:color w:val="000000"/>
        </w:rPr>
        <w:t>Доп. Федеральным агентством ж.-д. трансп.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0"/>
        <w:jc w:val="both"/>
      </w:pPr>
      <w:r>
        <w:rPr>
          <w:rStyle w:val="1"/>
          <w:color w:val="000000"/>
        </w:rPr>
        <w:t xml:space="preserve"> МДК 01.01 Техническая эксплуатация дорог и дорожных сооружений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 и контрольные задания для студентов заочной формы обучения образовательных учреждений среднего профессионального образования специальность 190629 Техническая эксплуатация подъемно-транспортных, строительных, дорожных машин и оборудования (по отраслям)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С.М. </w:t>
      </w:r>
      <w:proofErr w:type="spellStart"/>
      <w:r>
        <w:rPr>
          <w:rStyle w:val="1"/>
          <w:color w:val="000000"/>
        </w:rPr>
        <w:t>Ахламенков</w:t>
      </w:r>
      <w:proofErr w:type="spellEnd"/>
      <w:r>
        <w:rPr>
          <w:rStyle w:val="1"/>
          <w:color w:val="000000"/>
        </w:rPr>
        <w:t>, В.А. Варакин, В.В. Калашников.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2014. - 48 с. : табл.(15)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Шестопалов, К. К. Подъемно-транспортные, строительные и дорожные машины и оборудование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студентов учреждений среднего профессионального образования / К. К. Шестопалов. - 6-е изд., стер.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Академия, 2012. - 320 с. : табл., рис., граф. - </w:t>
      </w:r>
      <w:proofErr w:type="gramStart"/>
      <w:r>
        <w:rPr>
          <w:rStyle w:val="1"/>
          <w:color w:val="000000"/>
        </w:rPr>
        <w:t>(Среднее профессиональное образование.</w:t>
      </w:r>
      <w:proofErr w:type="gramEnd"/>
      <w:r>
        <w:rPr>
          <w:rStyle w:val="1"/>
          <w:color w:val="000000"/>
        </w:rPr>
        <w:t xml:space="preserve"> </w:t>
      </w:r>
      <w:proofErr w:type="gramStart"/>
      <w:r>
        <w:rPr>
          <w:rStyle w:val="1"/>
          <w:color w:val="000000"/>
        </w:rPr>
        <w:t xml:space="preserve">Транспорт). - 1000 экз. - </w:t>
      </w:r>
      <w:r>
        <w:rPr>
          <w:rStyle w:val="1"/>
          <w:color w:val="000000"/>
          <w:lang w:val="en-US"/>
        </w:rPr>
        <w:t>ISBN</w:t>
      </w:r>
      <w:r w:rsidRPr="002A6AA7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978-5-7695-8589-0 (в пер.)(30)</w:t>
      </w:r>
      <w:proofErr w:type="gramEnd"/>
    </w:p>
    <w:p w:rsidR="00F627A7" w:rsidRPr="005B5BA8" w:rsidRDefault="00F627A7" w:rsidP="00F627A7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>МДК 02.01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 (тема 1.1) [Ксерокопия]</w:t>
      </w:r>
      <w:proofErr w:type="gramStart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методическое пособие по проведению практических занятий профессионального модуля "Техническое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работ" специальность 23.02.04 Техническая эксплуатация подъемно-транспортных, строительных, дорожных машин и оборудования (по отраслям). Базовая подготовка среднего профессионального образования / Федеральное агентство железнодорожного транспорта; Управление учебных заведений и правового обеспечения; </w:t>
      </w:r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lastRenderedPageBreak/>
        <w:t>Федеральное государственное бюджетное образовательное учреждение "Учебно-методический центр по образованию на железнодорожном транспорте"</w:t>
      </w:r>
      <w:proofErr w:type="gramStart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сост. В.В. Калашников. - М.</w:t>
      </w:r>
      <w:proofErr w:type="gramStart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:</w:t>
      </w:r>
      <w:proofErr w:type="gramEnd"/>
      <w:r w:rsidRPr="005B5BA8">
        <w:rPr>
          <w:rStyle w:val="1"/>
          <w:rFonts w:ascii="Times New Roman" w:hAnsi="Times New Roman"/>
          <w:color w:val="000000"/>
          <w:sz w:val="28"/>
          <w:szCs w:val="28"/>
        </w:rPr>
        <w:t xml:space="preserve"> ФГБОУ "УМЦ ЖДТ", 2014. - 85 с. : рис., табл.(30)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[Электронный журнал]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 ; сост. И. Н. Дубровин.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 , 2014. - 62 с. : табл. - Режим доступа: </w:t>
      </w:r>
      <w:hyperlink r:id="rId8" w:history="1">
        <w:r>
          <w:rPr>
            <w:rStyle w:val="ae"/>
            <w:lang w:val="en-US"/>
          </w:rPr>
          <w:t>http</w:t>
        </w:r>
        <w:r w:rsidRPr="00655CE6">
          <w:rPr>
            <w:rStyle w:val="ae"/>
          </w:rPr>
          <w:t>://</w:t>
        </w:r>
        <w:r>
          <w:rPr>
            <w:rStyle w:val="ae"/>
            <w:lang w:val="en-US"/>
          </w:rPr>
          <w:t>www</w:t>
        </w:r>
        <w:r w:rsidRPr="00655CE6">
          <w:rPr>
            <w:rStyle w:val="ae"/>
          </w:rPr>
          <w:t>.</w:t>
        </w:r>
        <w:proofErr w:type="spellStart"/>
        <w:r>
          <w:rPr>
            <w:rStyle w:val="ae"/>
            <w:lang w:val="en-US"/>
          </w:rPr>
          <w:t>tigt</w:t>
        </w:r>
        <w:proofErr w:type="spellEnd"/>
        <w:r w:rsidRPr="00655CE6">
          <w:rPr>
            <w:rStyle w:val="ae"/>
          </w:rPr>
          <w:t xml:space="preserve">. </w:t>
        </w:r>
        <w:proofErr w:type="spellStart"/>
        <w:r>
          <w:rPr>
            <w:rStyle w:val="ae"/>
            <w:lang w:val="en-US"/>
          </w:rPr>
          <w:t>ru</w:t>
        </w:r>
        <w:proofErr w:type="spellEnd"/>
        <w:r w:rsidRPr="00655CE6">
          <w:rPr>
            <w:rStyle w:val="ae"/>
          </w:rPr>
          <w:t>/</w:t>
        </w:r>
        <w:r>
          <w:rPr>
            <w:rStyle w:val="ae"/>
            <w:lang w:val="en-US"/>
          </w:rPr>
          <w:t>journal</w:t>
        </w:r>
        <w:r w:rsidRPr="00655CE6">
          <w:rPr>
            <w:rStyle w:val="ae"/>
          </w:rPr>
          <w:t>/</w:t>
        </w:r>
      </w:hyperlink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(раздел 1, темы 1.1-1.3)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Методическое пособие по проведению лабораторных работ и практических занятий профессионального модуля "Организация работы первичных трудовых коллективов" специальность 190629 Техническая эксплуатация подъемно-транспортных, строительных, дорожных машин и оборудования (по отраслям); Базовый уровень среднего профессионального образования / Федеральное агентство железнодорожного транспорта; Управление учебных заведений и правового обеспечения; ФГБОУ "УМЦ ЖДТ".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2013. - 76 с. : рис., табл. 100 экз.(7)</w:t>
      </w:r>
    </w:p>
    <w:p w:rsidR="00F627A7" w:rsidRPr="00F017F2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 xml:space="preserve"> МДК 03.01 Организация работы и управление подразделением организации [Ксерокопия]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методические указания, контрольные задания, курсовое проектирование для студентов заочной формы обучения образовательных учреждений среднего профессионального образования / 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>Федеральное агентство железнодорожного транспорта; Управление учебных заведений и правового обеспечения; ФГБОУ "Учебно-методический центр по образованию на железнодорожном транспорте"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сост. И. Н. Дубровин.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 , 2014. - 62 с. : табл.(15)</w:t>
      </w:r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>Крымов, Александр Владимирович. Механическое оборудование автодрезин и мотовозов [Электронный ресурс]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профессиональной подготовки работников железнодорожного транспорта / А. В. Крымов.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ФГБОУ "УМЦ ЖДТ", 2012. - 139 с.. - </w:t>
      </w:r>
      <w:r>
        <w:rPr>
          <w:rStyle w:val="1"/>
          <w:color w:val="000000"/>
          <w:lang w:val="en-US"/>
        </w:rPr>
        <w:t xml:space="preserve">ISBN </w:t>
      </w:r>
      <w:r>
        <w:rPr>
          <w:rStyle w:val="1"/>
          <w:color w:val="000000"/>
        </w:rPr>
        <w:t>978-5-9994</w:t>
      </w:r>
      <w:r>
        <w:rPr>
          <w:rStyle w:val="1"/>
          <w:color w:val="000000"/>
        </w:rPr>
        <w:softHyphen/>
        <w:t>0091-8- Режим доступа:</w:t>
      </w:r>
      <w:hyperlink r:id="rId9" w:history="1">
        <w:r>
          <w:rPr>
            <w:rStyle w:val="ae"/>
          </w:rPr>
          <w:t xml:space="preserve"> </w:t>
        </w:r>
        <w:r>
          <w:rPr>
            <w:rStyle w:val="ae"/>
            <w:lang w:val="en-US"/>
          </w:rPr>
          <w:t>http://e.lanbook.com</w:t>
        </w:r>
        <w:r>
          <w:rPr>
            <w:rStyle w:val="ae"/>
            <w:b/>
            <w:bCs/>
            <w:lang w:val="en-US"/>
          </w:rPr>
          <w:t>/</w:t>
        </w:r>
      </w:hyperlink>
    </w:p>
    <w:p w:rsidR="00F627A7" w:rsidRDefault="00F627A7" w:rsidP="00F627A7">
      <w:pPr>
        <w:pStyle w:val="a4"/>
        <w:numPr>
          <w:ilvl w:val="0"/>
          <w:numId w:val="12"/>
        </w:numPr>
        <w:shd w:val="clear" w:color="auto" w:fill="auto"/>
        <w:spacing w:after="300" w:line="322" w:lineRule="exact"/>
        <w:ind w:right="20"/>
        <w:jc w:val="both"/>
      </w:pP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Крымов, Александр Владимирович. Механическое оборудование автодрезин и мотовозов [Текст]</w:t>
      </w:r>
      <w:proofErr w:type="gramStart"/>
      <w:r>
        <w:rPr>
          <w:rStyle w:val="1"/>
          <w:color w:val="000000"/>
        </w:rPr>
        <w:t xml:space="preserve"> </w:t>
      </w:r>
      <w:r w:rsidRPr="00655CE6">
        <w:rPr>
          <w:rStyle w:val="1"/>
          <w:color w:val="000000"/>
        </w:rPr>
        <w:t>:</w:t>
      </w:r>
      <w:proofErr w:type="gramEnd"/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учебное пособие для профессиональной подготовки работников железнодорожного транспорта </w:t>
      </w:r>
      <w:r w:rsidRPr="00655CE6">
        <w:rPr>
          <w:rStyle w:val="1"/>
          <w:color w:val="000000"/>
        </w:rPr>
        <w:t xml:space="preserve">/ </w:t>
      </w:r>
      <w:r>
        <w:rPr>
          <w:rStyle w:val="1"/>
          <w:color w:val="000000"/>
        </w:rPr>
        <w:t xml:space="preserve">А. В. Крымов. </w:t>
      </w:r>
      <w:r w:rsidRPr="00655CE6">
        <w:rPr>
          <w:rStyle w:val="1"/>
          <w:color w:val="000000"/>
        </w:rPr>
        <w:t xml:space="preserve">- </w:t>
      </w:r>
      <w:r>
        <w:rPr>
          <w:rStyle w:val="1"/>
          <w:color w:val="000000"/>
        </w:rPr>
        <w:t>М.</w:t>
      </w:r>
      <w:proofErr w:type="gramStart"/>
      <w:r>
        <w:rPr>
          <w:rStyle w:val="1"/>
          <w:color w:val="000000"/>
        </w:rPr>
        <w:t xml:space="preserve"> </w:t>
      </w:r>
      <w:r w:rsidRPr="00655CE6">
        <w:rPr>
          <w:rStyle w:val="1"/>
          <w:color w:val="000000"/>
        </w:rPr>
        <w:t>:</w:t>
      </w:r>
      <w:proofErr w:type="gramEnd"/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ФГБОУ "УМЦ ЖДТ", 2013. - 139 с. : </w:t>
      </w:r>
      <w:r>
        <w:rPr>
          <w:rStyle w:val="1"/>
          <w:color w:val="000000"/>
        </w:rPr>
        <w:lastRenderedPageBreak/>
        <w:t xml:space="preserve">рис. - (Профессиональная подготовка). - 1000 экз. - </w:t>
      </w:r>
      <w:r>
        <w:rPr>
          <w:rStyle w:val="1"/>
          <w:color w:val="000000"/>
          <w:lang w:val="en-US"/>
        </w:rPr>
        <w:t>ISBN</w:t>
      </w:r>
      <w:r w:rsidRPr="00655CE6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978-5-9994-0091-8(30)</w:t>
      </w:r>
    </w:p>
    <w:p w:rsidR="00F627A7" w:rsidRDefault="00F627A7" w:rsidP="00F627A7">
      <w:pPr>
        <w:pStyle w:val="61"/>
        <w:shd w:val="clear" w:color="auto" w:fill="auto"/>
        <w:spacing w:after="0" w:line="322" w:lineRule="exact"/>
        <w:ind w:left="720"/>
        <w:jc w:val="both"/>
      </w:pPr>
      <w:r>
        <w:rPr>
          <w:rStyle w:val="6"/>
          <w:color w:val="000000"/>
        </w:rPr>
        <w:t>Периодические издания:</w:t>
      </w:r>
    </w:p>
    <w:p w:rsidR="00F627A7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right" w:pos="1560"/>
        </w:tabs>
        <w:spacing w:line="322" w:lineRule="exact"/>
        <w:ind w:right="20"/>
        <w:jc w:val="both"/>
      </w:pPr>
      <w:r>
        <w:rPr>
          <w:rStyle w:val="1"/>
          <w:color w:val="000000"/>
        </w:rPr>
        <w:t xml:space="preserve">Путь и путевое хозяйство </w:t>
      </w:r>
    </w:p>
    <w:p w:rsidR="00F627A7" w:rsidRDefault="00F627A7" w:rsidP="00F627A7">
      <w:pPr>
        <w:pStyle w:val="a4"/>
        <w:numPr>
          <w:ilvl w:val="0"/>
          <w:numId w:val="13"/>
        </w:numPr>
        <w:shd w:val="clear" w:color="auto" w:fill="auto"/>
        <w:spacing w:line="322" w:lineRule="exact"/>
        <w:ind w:right="20"/>
        <w:jc w:val="both"/>
      </w:pPr>
      <w:r>
        <w:rPr>
          <w:rStyle w:val="1"/>
          <w:color w:val="000000"/>
        </w:rPr>
        <w:t xml:space="preserve">      Экономика железных дорог </w:t>
      </w:r>
    </w:p>
    <w:p w:rsidR="00F627A7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color w:val="000000"/>
        </w:rPr>
      </w:pPr>
      <w:r w:rsidRPr="00B67D43">
        <w:rPr>
          <w:rStyle w:val="1"/>
          <w:color w:val="000000"/>
        </w:rPr>
        <w:t>Железнодорожный транспорт</w:t>
      </w:r>
    </w:p>
    <w:p w:rsidR="00F627A7" w:rsidRPr="00F627A7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Локомотив</w:t>
      </w:r>
      <w:r w:rsidRPr="00B67D43">
        <w:rPr>
          <w:rStyle w:val="1"/>
          <w:color w:val="000000"/>
        </w:rPr>
        <w:t xml:space="preserve"> </w:t>
      </w:r>
    </w:p>
    <w:p w:rsidR="00F627A7" w:rsidRPr="00F627A7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Гудок</w:t>
      </w:r>
    </w:p>
    <w:p w:rsidR="00F627A7" w:rsidRPr="00B67D43" w:rsidRDefault="00F627A7" w:rsidP="00F627A7">
      <w:pPr>
        <w:pStyle w:val="a4"/>
        <w:numPr>
          <w:ilvl w:val="0"/>
          <w:numId w:val="13"/>
        </w:numPr>
        <w:shd w:val="clear" w:color="auto" w:fill="auto"/>
        <w:tabs>
          <w:tab w:val="left" w:pos="698"/>
          <w:tab w:val="left" w:pos="1560"/>
        </w:tabs>
        <w:spacing w:after="56" w:line="317" w:lineRule="exact"/>
        <w:ind w:right="20"/>
        <w:jc w:val="both"/>
        <w:rPr>
          <w:rStyle w:val="1"/>
          <w:shd w:val="clear" w:color="auto" w:fill="auto"/>
        </w:rPr>
      </w:pPr>
      <w:r>
        <w:rPr>
          <w:rStyle w:val="1"/>
          <w:color w:val="000000"/>
        </w:rPr>
        <w:t>Транспорт России</w:t>
      </w:r>
    </w:p>
    <w:p w:rsidR="00C0071D" w:rsidRDefault="00C0071D" w:rsidP="009B482D">
      <w:pPr>
        <w:pStyle w:val="a4"/>
        <w:shd w:val="clear" w:color="auto" w:fill="auto"/>
        <w:tabs>
          <w:tab w:val="left" w:pos="6563"/>
        </w:tabs>
        <w:spacing w:after="365" w:line="322" w:lineRule="exact"/>
        <w:ind w:right="20"/>
        <w:jc w:val="both"/>
        <w:rPr>
          <w:rStyle w:val="1"/>
          <w:color w:val="000000"/>
        </w:rPr>
      </w:pPr>
    </w:p>
    <w:p w:rsidR="00C0071D" w:rsidRDefault="00C0071D" w:rsidP="009B482D">
      <w:pPr>
        <w:pStyle w:val="a4"/>
        <w:shd w:val="clear" w:color="auto" w:fill="auto"/>
        <w:tabs>
          <w:tab w:val="left" w:pos="6563"/>
        </w:tabs>
        <w:spacing w:after="365" w:line="322" w:lineRule="exact"/>
        <w:ind w:right="20"/>
        <w:jc w:val="both"/>
      </w:pPr>
    </w:p>
    <w:p w:rsidR="00C0071D" w:rsidRDefault="00C0071D" w:rsidP="00F5361A">
      <w:pPr>
        <w:pStyle w:val="11"/>
        <w:numPr>
          <w:ilvl w:val="0"/>
          <w:numId w:val="5"/>
        </w:numPr>
        <w:shd w:val="clear" w:color="auto" w:fill="auto"/>
        <w:tabs>
          <w:tab w:val="left" w:pos="698"/>
        </w:tabs>
        <w:spacing w:after="56" w:line="317" w:lineRule="exact"/>
        <w:ind w:left="40" w:right="20"/>
      </w:pPr>
      <w:bookmarkStart w:id="2" w:name="bookmark2"/>
      <w:r>
        <w:rPr>
          <w:rStyle w:val="10"/>
          <w:color w:val="000000"/>
        </w:rPr>
        <w:t>Общие требования к организации образовательного процесса производственной практики (по профилю специальности)</w:t>
      </w:r>
      <w:bookmarkEnd w:id="2"/>
    </w:p>
    <w:p w:rsidR="00C0071D" w:rsidRDefault="00C0071D" w:rsidP="00F5361A">
      <w:pPr>
        <w:pStyle w:val="a4"/>
        <w:shd w:val="clear" w:color="auto" w:fill="auto"/>
        <w:spacing w:line="322" w:lineRule="exact"/>
        <w:ind w:left="40" w:right="20"/>
        <w:jc w:val="both"/>
      </w:pPr>
      <w:proofErr w:type="gramStart"/>
      <w:r>
        <w:rPr>
          <w:rStyle w:val="1"/>
          <w:color w:val="000000"/>
        </w:rPr>
        <w:t xml:space="preserve">Производственная практика (по профилю специальности) </w:t>
      </w:r>
      <w:r>
        <w:rPr>
          <w:rStyle w:val="a6"/>
          <w:color w:val="000000"/>
        </w:rPr>
        <w:t xml:space="preserve">по организации работы первичных трудовых коллективов </w:t>
      </w:r>
      <w:r>
        <w:rPr>
          <w:rStyle w:val="1"/>
          <w:color w:val="000000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общих и профессиональных компетенций, приобретение практического опыта и реализуется в рамках профессионального модуля </w:t>
      </w:r>
      <w:r>
        <w:rPr>
          <w:rStyle w:val="12"/>
          <w:color w:val="000000"/>
        </w:rPr>
        <w:t>ПМ.03 Организация работы первичных трудовых коллективов</w:t>
      </w:r>
      <w:r>
        <w:rPr>
          <w:rStyle w:val="1"/>
          <w:color w:val="000000"/>
        </w:rPr>
        <w:t>.</w:t>
      </w:r>
      <w:proofErr w:type="gramEnd"/>
      <w:r>
        <w:rPr>
          <w:rStyle w:val="1"/>
          <w:color w:val="000000"/>
        </w:rPr>
        <w:t xml:space="preserve"> Производственная практика (по профилю специальности) проводится концентрированно в рамках</w:t>
      </w:r>
    </w:p>
    <w:p w:rsidR="00C0071D" w:rsidRDefault="00C0071D" w:rsidP="00F5361A">
      <w:pPr>
        <w:pStyle w:val="61"/>
        <w:shd w:val="clear" w:color="auto" w:fill="auto"/>
        <w:spacing w:after="0" w:line="322" w:lineRule="exact"/>
        <w:ind w:left="40" w:right="20"/>
        <w:jc w:val="both"/>
      </w:pPr>
      <w:r>
        <w:rPr>
          <w:rStyle w:val="610"/>
          <w:color w:val="000000"/>
        </w:rPr>
        <w:t xml:space="preserve">профессионального модуля </w:t>
      </w:r>
      <w:r>
        <w:rPr>
          <w:rStyle w:val="6"/>
          <w:color w:val="000000"/>
        </w:rPr>
        <w:t>ПМ.03 Организация работы первичных трудовых коллективов</w:t>
      </w:r>
      <w:r>
        <w:rPr>
          <w:rStyle w:val="610"/>
          <w:color w:val="000000"/>
        </w:rPr>
        <w:t>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>Организация подготовки и планирование практики возлагается на заместителя директора института по производственному обучению.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proofErr w:type="gramStart"/>
      <w:r>
        <w:rPr>
          <w:rStyle w:val="1"/>
          <w:color w:val="000000"/>
        </w:rPr>
        <w:t xml:space="preserve">До начала практики разрабатывается план мероприятий по подготовке и проведению производственной практики (по профилю специальности) </w:t>
      </w:r>
      <w:r>
        <w:rPr>
          <w:rStyle w:val="a6"/>
          <w:color w:val="000000"/>
        </w:rPr>
        <w:t>по организации работы первичных трудовых коллективов</w:t>
      </w:r>
      <w:r>
        <w:rPr>
          <w:rStyle w:val="1"/>
          <w:color w:val="000000"/>
        </w:rPr>
        <w:t>, куда входят подготовка и издание приказа по институту о проведении практики, заключение договоров с предприятиями на проведение практики, разработка и согласование планов проведения практики, выдача обучающимся заданий и организация контроля прохождения практики.</w:t>
      </w:r>
      <w:proofErr w:type="gramEnd"/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Преподавателями специальности разрабатываются индивидуальные задания студентам для оформления отчетов по производственной практике (по профилю специальности) </w:t>
      </w:r>
      <w:r>
        <w:rPr>
          <w:rStyle w:val="a6"/>
          <w:color w:val="000000"/>
        </w:rPr>
        <w:t>по организации работы первичных трудовых коллективов</w:t>
      </w:r>
      <w:r>
        <w:rPr>
          <w:rStyle w:val="1"/>
          <w:color w:val="000000"/>
        </w:rPr>
        <w:t xml:space="preserve">, которые в обязательном порядке предусматривают задания по профессиональному модулю </w:t>
      </w:r>
      <w:r>
        <w:rPr>
          <w:rStyle w:val="12"/>
          <w:color w:val="000000"/>
        </w:rPr>
        <w:t>ПМ.03 Организация работы первичных трудовых коллективов.</w:t>
      </w:r>
      <w:r>
        <w:rPr>
          <w:rStyle w:val="1"/>
          <w:color w:val="000000"/>
        </w:rPr>
        <w:t xml:space="preserve"> Для студентов разработана памятка по прохождению производственной практики (по профилю специальности), с целью решения организационных вопросов, своевременности составления и </w:t>
      </w:r>
      <w:r>
        <w:rPr>
          <w:rStyle w:val="1"/>
          <w:color w:val="000000"/>
        </w:rPr>
        <w:lastRenderedPageBreak/>
        <w:t xml:space="preserve">оформления отчета. В период производственной практики (по профилю специальности) </w:t>
      </w:r>
      <w:r>
        <w:rPr>
          <w:rStyle w:val="a6"/>
          <w:color w:val="000000"/>
        </w:rPr>
        <w:t xml:space="preserve">по организации работы первичных трудовых коллективов </w:t>
      </w:r>
      <w:r>
        <w:rPr>
          <w:rStyle w:val="1"/>
          <w:color w:val="000000"/>
        </w:rPr>
        <w:t>преподаватель контролирует написание отчета, правильность заполнения дневника, дает соответствующие консультации. Параллельно осуществляется контроль со стороны производства.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 xml:space="preserve">В период производственной практики (по профилю специальности) </w:t>
      </w:r>
      <w:r>
        <w:rPr>
          <w:rStyle w:val="a6"/>
          <w:color w:val="000000"/>
        </w:rPr>
        <w:t xml:space="preserve">по организации работы первичных трудовых коллективов </w:t>
      </w:r>
      <w:proofErr w:type="gramStart"/>
      <w:r>
        <w:rPr>
          <w:rStyle w:val="1"/>
          <w:color w:val="000000"/>
        </w:rPr>
        <w:t>обучающимися</w:t>
      </w:r>
      <w:proofErr w:type="gramEnd"/>
      <w:r>
        <w:rPr>
          <w:rStyle w:val="1"/>
          <w:color w:val="000000"/>
        </w:rPr>
        <w:t xml:space="preserve"> ведется дневник практики. По результатам практики </w:t>
      </w:r>
      <w:proofErr w:type="gramStart"/>
      <w:r>
        <w:rPr>
          <w:rStyle w:val="1"/>
          <w:color w:val="000000"/>
        </w:rPr>
        <w:t>обучающимися</w:t>
      </w:r>
      <w:proofErr w:type="gramEnd"/>
      <w:r>
        <w:rPr>
          <w:rStyle w:val="1"/>
          <w:color w:val="000000"/>
        </w:rPr>
        <w:t xml:space="preserve"> составляется отчет, который утверждается организацией.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>В качестве приложения к дневнику практики обучающийся оформляет графические, аудио-, фото-, виде</w:t>
      </w:r>
      <w:proofErr w:type="gramStart"/>
      <w:r>
        <w:rPr>
          <w:rStyle w:val="1"/>
          <w:color w:val="000000"/>
        </w:rPr>
        <w:t>о-</w:t>
      </w:r>
      <w:proofErr w:type="gramEnd"/>
      <w:r>
        <w:rPr>
          <w:rStyle w:val="1"/>
          <w:color w:val="000000"/>
        </w:rPr>
        <w:t>, материалы, наглядные образцы изделий, подтверждающие практический опыт, полученный на практике.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proofErr w:type="gramStart"/>
      <w:r>
        <w:rPr>
          <w:rStyle w:val="1"/>
          <w:color w:val="000000"/>
        </w:rPr>
        <w:t xml:space="preserve">Производственная практика (по профилю специальности) </w:t>
      </w:r>
      <w:r>
        <w:rPr>
          <w:rStyle w:val="a6"/>
          <w:color w:val="000000"/>
        </w:rPr>
        <w:t xml:space="preserve">по организации работы первичных трудовых коллективов </w:t>
      </w:r>
      <w:r>
        <w:rPr>
          <w:rStyle w:val="1"/>
          <w:color w:val="000000"/>
        </w:rPr>
        <w:t>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</w:t>
      </w:r>
      <w:proofErr w:type="gramEnd"/>
      <w:r>
        <w:rPr>
          <w:rStyle w:val="1"/>
          <w:color w:val="000000"/>
        </w:rPr>
        <w:t xml:space="preserve"> полноты и своевременности представления дневника практики и отчета о практике в соответствии с заданием на практику.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>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аттестации.</w:t>
      </w:r>
    </w:p>
    <w:p w:rsidR="00C0071D" w:rsidRDefault="00C0071D" w:rsidP="00F5361A">
      <w:pPr>
        <w:pStyle w:val="a4"/>
        <w:shd w:val="clear" w:color="auto" w:fill="auto"/>
        <w:spacing w:after="296" w:line="322" w:lineRule="exact"/>
        <w:ind w:left="20" w:right="20" w:firstLine="700"/>
        <w:jc w:val="both"/>
      </w:pPr>
      <w:proofErr w:type="gramStart"/>
      <w:r>
        <w:rPr>
          <w:rStyle w:val="1"/>
          <w:color w:val="000000"/>
        </w:rPr>
        <w:t>Обучающиеся, не прошедшие практику или получившие отрицательную оценку, не допускаются к прохождению государственной итоговой аттестации.</w:t>
      </w:r>
      <w:proofErr w:type="gramEnd"/>
    </w:p>
    <w:p w:rsidR="00C0071D" w:rsidRDefault="00C0071D" w:rsidP="00F5361A">
      <w:pPr>
        <w:pStyle w:val="31"/>
        <w:numPr>
          <w:ilvl w:val="0"/>
          <w:numId w:val="5"/>
        </w:numPr>
        <w:shd w:val="clear" w:color="auto" w:fill="auto"/>
        <w:tabs>
          <w:tab w:val="left" w:pos="610"/>
        </w:tabs>
        <w:spacing w:before="0" w:after="64" w:line="326" w:lineRule="exact"/>
        <w:ind w:left="20" w:right="20"/>
        <w:jc w:val="both"/>
      </w:pPr>
      <w:r>
        <w:rPr>
          <w:rStyle w:val="3"/>
          <w:color w:val="000000"/>
        </w:rPr>
        <w:t>Кадровое обеспечение производственной практики (по профилю специальности)</w:t>
      </w:r>
    </w:p>
    <w:p w:rsidR="00C0071D" w:rsidRDefault="00C0071D" w:rsidP="00F5361A">
      <w:pPr>
        <w:pStyle w:val="31"/>
        <w:shd w:val="clear" w:color="auto" w:fill="auto"/>
        <w:spacing w:before="0" w:after="0" w:line="322" w:lineRule="exact"/>
        <w:ind w:left="20" w:right="20" w:firstLine="700"/>
        <w:jc w:val="both"/>
      </w:pPr>
      <w:r>
        <w:rPr>
          <w:rStyle w:val="3"/>
          <w:color w:val="000000"/>
        </w:rPr>
        <w:t>Требования к квалификации педагогических кадров, осуществляющих руководство практикой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1"/>
          <w:color w:val="000000"/>
        </w:rPr>
        <w:t>Организацию и руководство производственной практикой (по профилю специальности) осуществляют руководители практики от образовательной организации и от предприятий/организаций.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a6"/>
          <w:color w:val="000000"/>
        </w:rPr>
        <w:t xml:space="preserve">Инженерно-педагогический состав: </w:t>
      </w:r>
      <w:r>
        <w:rPr>
          <w:rStyle w:val="1"/>
          <w:color w:val="000000"/>
        </w:rPr>
        <w:t>дипломированные специалисты - преподаватели профессиональных модулей.</w:t>
      </w:r>
    </w:p>
    <w:p w:rsidR="00C0071D" w:rsidRDefault="00C0071D" w:rsidP="00F5361A">
      <w:pPr>
        <w:pStyle w:val="a4"/>
        <w:shd w:val="clear" w:color="auto" w:fill="auto"/>
        <w:spacing w:line="322" w:lineRule="exact"/>
        <w:ind w:left="20" w:right="20" w:firstLine="700"/>
        <w:jc w:val="both"/>
      </w:pPr>
      <w:r>
        <w:rPr>
          <w:rStyle w:val="a6"/>
          <w:color w:val="000000"/>
        </w:rPr>
        <w:t xml:space="preserve">Мастера: </w:t>
      </w:r>
      <w:r>
        <w:rPr>
          <w:rStyle w:val="1"/>
          <w:color w:val="000000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соответствующей профессиональной сферы является обязательным.</w:t>
      </w:r>
    </w:p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t>5. КОНТРОЛЬ И ОЦЕНКА РЕЗУЛЬТАТОВ ОСВОЕНИЯ</w:t>
      </w:r>
    </w:p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t>ПРОИЗВОДСТВЕННОЙ ПРАКТИКИ</w:t>
      </w:r>
    </w:p>
    <w:p w:rsidR="00C0071D" w:rsidRDefault="00C0071D" w:rsidP="00F5361A">
      <w:pPr>
        <w:pStyle w:val="a9"/>
        <w:shd w:val="clear" w:color="auto" w:fill="auto"/>
      </w:pPr>
      <w:r>
        <w:rPr>
          <w:rStyle w:val="a8"/>
          <w:color w:val="000000"/>
        </w:rPr>
        <w:t>(ПО ПРОФИЛЮ СПЕЦИАЛЬНОСТИ)</w:t>
      </w:r>
    </w:p>
    <w:tbl>
      <w:tblPr>
        <w:tblW w:w="94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C0071D" w:rsidRPr="00BD595C" w:rsidTr="00706999">
        <w:trPr>
          <w:trHeight w:hRule="exact" w:val="84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center"/>
              <w:rPr>
                <w:sz w:val="20"/>
                <w:szCs w:val="20"/>
              </w:rPr>
            </w:pPr>
            <w:r w:rsidRPr="005B78CD">
              <w:rPr>
                <w:rStyle w:val="103"/>
                <w:color w:val="000000"/>
                <w:sz w:val="20"/>
                <w:szCs w:val="20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Формы и методы контроля и оценки</w:t>
            </w:r>
          </w:p>
        </w:tc>
      </w:tr>
      <w:tr w:rsidR="00C0071D" w:rsidRPr="00BD595C" w:rsidTr="00706999">
        <w:trPr>
          <w:trHeight w:hRule="exact" w:val="3322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af1"/>
              <w:shd w:val="clear" w:color="auto" w:fill="auto"/>
              <w:spacing w:line="240" w:lineRule="auto"/>
              <w:ind w:firstLine="360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ПК 3.1. Осуществлять организацию и контроль соблюдения требований технологии выполнения работ по строительству, содержанию и ремонту дорог и искусственных сооружений.</w:t>
            </w:r>
          </w:p>
          <w:p w:rsidR="00C0071D" w:rsidRPr="005B78CD" w:rsidRDefault="00C0071D" w:rsidP="00F5361A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оценка выполнения заданий для самостоятельной работы;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9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дифференцированный зачет.</w:t>
            </w:r>
          </w:p>
        </w:tc>
      </w:tr>
      <w:tr w:rsidR="00C0071D" w:rsidRPr="00BD595C" w:rsidTr="00706999">
        <w:trPr>
          <w:trHeight w:hRule="exact" w:val="3322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af1"/>
              <w:shd w:val="clear" w:color="auto" w:fill="auto"/>
              <w:spacing w:line="240" w:lineRule="auto"/>
              <w:ind w:firstLine="360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ПК 3.2.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оценка выполнения заданий для самостоятельной работы;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0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дифференцированный зачет.</w:t>
            </w:r>
          </w:p>
        </w:tc>
      </w:tr>
      <w:tr w:rsidR="00C0071D" w:rsidRPr="00BD595C" w:rsidTr="00706999">
        <w:trPr>
          <w:trHeight w:hRule="exact" w:val="333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af1"/>
              <w:shd w:val="clear" w:color="auto" w:fill="auto"/>
              <w:tabs>
                <w:tab w:val="left" w:pos="4949"/>
              </w:tabs>
              <w:spacing w:line="240" w:lineRule="auto"/>
              <w:ind w:firstLine="360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ПК 3.3. Организовывать планово</w:t>
            </w:r>
            <w:r w:rsidRPr="005B78CD">
              <w:rPr>
                <w:sz w:val="20"/>
                <w:szCs w:val="20"/>
              </w:rPr>
              <w:softHyphen/>
              <w:t xml:space="preserve"> предупредительные работы по текущему содержанию и ремонту железнодорожного пути и сооружений с использованием машинных комплексов.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наблюдение и оценка деятельности результатов при выполнении работ в ходе производственной практики (по профилю специальности);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сравнительная оценка результатов выполнения заданий с требованиями нормативных документов и инструкций;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71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наблюдение за организацией рабочего места в процессе деятельности;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9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оценка выполнения заданий для самостоятельной работы;</w:t>
            </w:r>
          </w:p>
          <w:p w:rsidR="00C0071D" w:rsidRPr="00BD595C" w:rsidRDefault="00C0071D" w:rsidP="00706999">
            <w:pPr>
              <w:pStyle w:val="a4"/>
              <w:numPr>
                <w:ilvl w:val="0"/>
                <w:numId w:val="11"/>
              </w:numPr>
              <w:shd w:val="clear" w:color="auto" w:fill="auto"/>
              <w:tabs>
                <w:tab w:val="left" w:pos="4"/>
              </w:tabs>
              <w:spacing w:line="274" w:lineRule="exact"/>
              <w:ind w:hanging="140"/>
              <w:jc w:val="both"/>
            </w:pPr>
            <w:r w:rsidRPr="00BD595C">
              <w:rPr>
                <w:rStyle w:val="102"/>
                <w:color w:val="000000"/>
              </w:rPr>
              <w:t>дифференцированный зачет.</w:t>
            </w:r>
          </w:p>
        </w:tc>
      </w:tr>
    </w:tbl>
    <w:p w:rsidR="00C0071D" w:rsidRDefault="00C0071D" w:rsidP="00F5361A">
      <w:pPr>
        <w:pStyle w:val="160"/>
        <w:shd w:val="clear" w:color="auto" w:fill="auto"/>
        <w:spacing w:after="0"/>
        <w:ind w:left="120" w:right="160"/>
      </w:pPr>
      <w:r>
        <w:rPr>
          <w:rStyle w:val="16"/>
          <w:color w:val="000000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>
        <w:rPr>
          <w:rStyle w:val="16"/>
          <w:color w:val="000000"/>
        </w:rPr>
        <w:t>сформированность</w:t>
      </w:r>
      <w:proofErr w:type="spellEnd"/>
      <w:r>
        <w:rPr>
          <w:rStyle w:val="16"/>
          <w:color w:val="000000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94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24"/>
        <w:gridCol w:w="5251"/>
      </w:tblGrid>
      <w:tr w:rsidR="00C0071D" w:rsidRPr="00BD595C" w:rsidTr="00706999">
        <w:trPr>
          <w:trHeight w:hRule="exact" w:val="566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706999">
            <w:pPr>
              <w:pStyle w:val="a4"/>
              <w:shd w:val="clear" w:color="auto" w:fill="auto"/>
              <w:spacing w:line="278" w:lineRule="exact"/>
              <w:jc w:val="center"/>
              <w:rPr>
                <w:sz w:val="20"/>
                <w:szCs w:val="20"/>
              </w:rPr>
            </w:pPr>
            <w:r w:rsidRPr="005B78CD">
              <w:rPr>
                <w:rStyle w:val="103"/>
                <w:color w:val="000000"/>
                <w:sz w:val="20"/>
                <w:szCs w:val="20"/>
              </w:rPr>
              <w:t>Результаты (освоенные общие компетенции)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10" w:lineRule="exact"/>
              <w:jc w:val="center"/>
            </w:pPr>
            <w:r w:rsidRPr="00BD595C">
              <w:rPr>
                <w:rStyle w:val="103"/>
                <w:color w:val="000000"/>
              </w:rPr>
              <w:t>Формы и методы контроля и оценки</w:t>
            </w:r>
          </w:p>
        </w:tc>
      </w:tr>
      <w:tr w:rsidR="00C0071D" w:rsidRPr="00BD595C" w:rsidTr="00706999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  <w:lang w:val="en-US"/>
              </w:rPr>
              <w:t>OK</w:t>
            </w:r>
            <w:r w:rsidRPr="005B78CD">
              <w:rPr>
                <w:sz w:val="20"/>
                <w:szCs w:val="20"/>
              </w:rPr>
              <w:t xml:space="preserve"> 01. Выбирать способы решения задач профессиональной деятельности применительно к различным контекстам;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деятельности результатов при выполнении работ в ходе производственной практики (по профилю специальности).</w:t>
            </w:r>
          </w:p>
        </w:tc>
      </w:tr>
      <w:tr w:rsidR="00C0071D" w:rsidRPr="00BD595C" w:rsidTr="00706999">
        <w:trPr>
          <w:trHeight w:hRule="exact" w:val="194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lastRenderedPageBreak/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действий по инструкции, технологии выполнения работ в ходе производственной практики (по профилю специальности);</w:t>
            </w:r>
          </w:p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C0071D" w:rsidRPr="00BD595C" w:rsidTr="00706999">
        <w:trPr>
          <w:trHeight w:hRule="exact" w:val="1114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8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принятия решений ситуационных задач при выполнении работ по производственной практике (по профилю специальности).</w:t>
            </w:r>
          </w:p>
        </w:tc>
      </w:tr>
      <w:tr w:rsidR="00C0071D" w:rsidRPr="00BD595C" w:rsidTr="00706999">
        <w:trPr>
          <w:trHeight w:hRule="exact" w:val="277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04. Эффективно взаимодействовать и работать в коллективе и команде;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при выполнении работ по производственной практике (по профилю специальности); </w:t>
            </w:r>
            <w:proofErr w:type="gramStart"/>
            <w:r w:rsidRPr="00BD595C">
              <w:rPr>
                <w:rStyle w:val="102"/>
                <w:color w:val="000000"/>
              </w:rPr>
              <w:t>-н</w:t>
            </w:r>
            <w:proofErr w:type="gramEnd"/>
            <w:r w:rsidRPr="00BD595C">
              <w:rPr>
                <w:rStyle w:val="102"/>
                <w:color w:val="000000"/>
              </w:rPr>
              <w:t>аблюдение и оценка правильности оформления технической и технологической документации;</w:t>
            </w:r>
          </w:p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правильности заполнения и ведения дневника, составления отчета.</w:t>
            </w:r>
          </w:p>
        </w:tc>
      </w:tr>
      <w:tr w:rsidR="00C0071D" w:rsidRPr="00BD595C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8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 xml:space="preserve">-наблюдение и оценка поиска информации в сети </w:t>
            </w:r>
            <w:r w:rsidRPr="00BD595C">
              <w:rPr>
                <w:rStyle w:val="102"/>
                <w:color w:val="000000"/>
                <w:lang w:val="en-US"/>
              </w:rPr>
              <w:t>Internet</w:t>
            </w:r>
            <w:r w:rsidRPr="00BD595C">
              <w:rPr>
                <w:rStyle w:val="102"/>
                <w:color w:val="000000"/>
              </w:rPr>
              <w:t xml:space="preserve"> при составлении отчета по практике;</w:t>
            </w:r>
          </w:p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-подготовка и защита отчета по практике.</w:t>
            </w:r>
          </w:p>
        </w:tc>
      </w:tr>
      <w:tr w:rsidR="00C0071D" w:rsidRPr="00BD595C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выполнения коллективных заданий в малых группах при выполнении работ по производственной практике (по профилю специальности).</w:t>
            </w:r>
          </w:p>
        </w:tc>
      </w:tr>
      <w:tr w:rsidR="00C0071D" w:rsidRPr="00BD595C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при выполнении работ по производственной практике (по профилю специальности</w:t>
            </w:r>
            <w:proofErr w:type="gramStart"/>
            <w:r w:rsidRPr="00BD595C">
              <w:rPr>
                <w:rStyle w:val="102"/>
                <w:color w:val="000000"/>
              </w:rPr>
              <w:t>)..</w:t>
            </w:r>
            <w:proofErr w:type="gramEnd"/>
          </w:p>
        </w:tc>
      </w:tr>
      <w:tr w:rsidR="00C0071D" w:rsidRPr="00BD595C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4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  <w:tr w:rsidR="00C0071D" w:rsidRPr="00BD595C" w:rsidTr="00706999">
        <w:trPr>
          <w:trHeight w:hRule="exact" w:val="1123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0071D" w:rsidRPr="005B78CD" w:rsidRDefault="00C0071D" w:rsidP="005B78CD">
            <w:pPr>
              <w:pStyle w:val="13"/>
              <w:shd w:val="clear" w:color="auto" w:fill="auto"/>
              <w:spacing w:line="240" w:lineRule="auto"/>
              <w:ind w:firstLine="357"/>
              <w:jc w:val="both"/>
              <w:rPr>
                <w:sz w:val="20"/>
                <w:szCs w:val="20"/>
              </w:rPr>
            </w:pPr>
            <w:r w:rsidRPr="005B78CD">
              <w:rPr>
                <w:sz w:val="20"/>
                <w:szCs w:val="20"/>
              </w:rPr>
              <w:t>ОК 09. Пользоваться профессиональной документацией на государственном и иностранном языках.</w:t>
            </w:r>
          </w:p>
          <w:p w:rsidR="00C0071D" w:rsidRPr="005B78CD" w:rsidRDefault="00C0071D" w:rsidP="00706999">
            <w:pPr>
              <w:pStyle w:val="a4"/>
              <w:shd w:val="clear" w:color="auto" w:fill="auto"/>
              <w:spacing w:line="278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0071D" w:rsidRPr="00BD595C" w:rsidRDefault="00C0071D" w:rsidP="00706999">
            <w:pPr>
              <w:pStyle w:val="a4"/>
              <w:shd w:val="clear" w:color="auto" w:fill="auto"/>
              <w:spacing w:line="274" w:lineRule="exact"/>
              <w:jc w:val="both"/>
            </w:pPr>
            <w:r w:rsidRPr="00BD595C">
              <w:rPr>
                <w:rStyle w:val="102"/>
                <w:color w:val="000000"/>
              </w:rPr>
              <w:t>-наблюдение и оценка при выполнении работ по производственной практике (по профилю специальности).</w:t>
            </w:r>
          </w:p>
        </w:tc>
      </w:tr>
    </w:tbl>
    <w:p w:rsidR="00C0071D" w:rsidRDefault="00C0071D" w:rsidP="00F5361A">
      <w:pPr>
        <w:pStyle w:val="31"/>
        <w:shd w:val="clear" w:color="auto" w:fill="auto"/>
        <w:spacing w:before="0" w:after="0" w:line="322" w:lineRule="exact"/>
        <w:ind w:left="660" w:right="560"/>
        <w:jc w:val="left"/>
      </w:pPr>
      <w:r>
        <w:rPr>
          <w:rStyle w:val="3"/>
          <w:color w:val="000000"/>
        </w:rPr>
        <w:t xml:space="preserve">Критерии оценки защиты отчета по производственной практике (по профилю специальности) по организации работы </w:t>
      </w:r>
      <w:proofErr w:type="gramStart"/>
      <w:r>
        <w:rPr>
          <w:rStyle w:val="3"/>
          <w:color w:val="000000"/>
        </w:rPr>
        <w:t>первичных</w:t>
      </w:r>
      <w:proofErr w:type="gramEnd"/>
    </w:p>
    <w:p w:rsidR="00C0071D" w:rsidRDefault="00C0071D" w:rsidP="00F5361A">
      <w:pPr>
        <w:pStyle w:val="31"/>
        <w:shd w:val="clear" w:color="auto" w:fill="auto"/>
        <w:spacing w:before="0" w:after="60" w:line="322" w:lineRule="exact"/>
        <w:ind w:right="100"/>
      </w:pPr>
      <w:r>
        <w:rPr>
          <w:rStyle w:val="3"/>
          <w:color w:val="000000"/>
        </w:rPr>
        <w:t>трудовых коллективов</w:t>
      </w:r>
    </w:p>
    <w:p w:rsidR="00C0071D" w:rsidRDefault="00C0071D" w:rsidP="00F5361A">
      <w:pPr>
        <w:pStyle w:val="a4"/>
        <w:shd w:val="clear" w:color="auto" w:fill="auto"/>
        <w:spacing w:after="60" w:line="322" w:lineRule="exact"/>
        <w:ind w:left="120" w:right="20"/>
        <w:jc w:val="both"/>
      </w:pPr>
      <w:r>
        <w:rPr>
          <w:rStyle w:val="12"/>
          <w:color w:val="000000"/>
        </w:rPr>
        <w:t>«отлично»</w:t>
      </w:r>
      <w:r>
        <w:rPr>
          <w:rStyle w:val="1"/>
          <w:color w:val="000000"/>
        </w:rPr>
        <w:t xml:space="preserve"> </w:t>
      </w:r>
      <w:r>
        <w:rPr>
          <w:rStyle w:val="a6"/>
          <w:color w:val="000000"/>
        </w:rPr>
        <w:t xml:space="preserve">- </w:t>
      </w:r>
      <w:r>
        <w:rPr>
          <w:rStyle w:val="1"/>
          <w:color w:val="000000"/>
        </w:rPr>
        <w:t xml:space="preserve">отчет по практике выполнен в соответствии с индивидуальным заданием и требованиями действующего стандарта, полно и правильно изложены в определенной логической последовательности технически правильным языком вопросы отчета, сделаны выводы о прохождении практики; дана положительная характеристика профессиональной деятельности обучающегося с практики с указанием видов работ, </w:t>
      </w:r>
      <w:r>
        <w:rPr>
          <w:rStyle w:val="1"/>
          <w:color w:val="000000"/>
        </w:rPr>
        <w:lastRenderedPageBreak/>
        <w:t>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Default="00C0071D" w:rsidP="00F5361A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22" w:lineRule="exact"/>
        <w:ind w:left="120" w:right="20"/>
        <w:jc w:val="both"/>
      </w:pPr>
      <w:r>
        <w:rPr>
          <w:rStyle w:val="12"/>
          <w:color w:val="000000"/>
        </w:rPr>
        <w:t>«хорошо»</w:t>
      </w:r>
      <w:r>
        <w:rPr>
          <w:rStyle w:val="1"/>
          <w:color w:val="000000"/>
        </w:rPr>
        <w:t xml:space="preserve"> </w:t>
      </w:r>
      <w:r>
        <w:rPr>
          <w:rStyle w:val="a6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требованиями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сделаны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C0071D" w:rsidRDefault="00C0071D" w:rsidP="00F5361A">
      <w:pPr>
        <w:pStyle w:val="a4"/>
        <w:shd w:val="clear" w:color="auto" w:fill="auto"/>
        <w:spacing w:after="64" w:line="322" w:lineRule="exact"/>
        <w:ind w:left="120"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Default="00C0071D" w:rsidP="00F5361A">
      <w:pPr>
        <w:pStyle w:val="a4"/>
        <w:shd w:val="clear" w:color="auto" w:fill="auto"/>
        <w:tabs>
          <w:tab w:val="center" w:pos="2904"/>
          <w:tab w:val="center" w:pos="4354"/>
          <w:tab w:val="left" w:pos="5126"/>
          <w:tab w:val="right" w:pos="9470"/>
        </w:tabs>
        <w:spacing w:line="317" w:lineRule="exact"/>
        <w:ind w:left="120" w:right="20"/>
        <w:jc w:val="both"/>
      </w:pPr>
      <w:r>
        <w:rPr>
          <w:rStyle w:val="12"/>
          <w:color w:val="000000"/>
        </w:rPr>
        <w:t>«удовлетворительно»</w:t>
      </w:r>
      <w:r>
        <w:rPr>
          <w:rStyle w:val="1"/>
          <w:color w:val="000000"/>
        </w:rPr>
        <w:t xml:space="preserve"> </w:t>
      </w:r>
      <w:r>
        <w:rPr>
          <w:rStyle w:val="a6"/>
          <w:color w:val="000000"/>
        </w:rPr>
        <w:t xml:space="preserve">- </w:t>
      </w:r>
      <w:r>
        <w:rPr>
          <w:rStyle w:val="1"/>
          <w:color w:val="000000"/>
        </w:rPr>
        <w:t>отчет по практике выполнен в соответствии с индивидуальным заданием и с незначительными отклонениями от требований действующего стандарта, недостаточно полно и правильно изложены в определенной логической последовательности технически правильным языком вопросы отчета, не четко отражены выводы о прохождении</w:t>
      </w:r>
      <w:r>
        <w:rPr>
          <w:rStyle w:val="1"/>
          <w:color w:val="000000"/>
        </w:rPr>
        <w:tab/>
        <w:t>практики;</w:t>
      </w:r>
      <w:r>
        <w:rPr>
          <w:rStyle w:val="1"/>
          <w:color w:val="000000"/>
        </w:rPr>
        <w:tab/>
        <w:t>дана</w:t>
      </w:r>
      <w:r>
        <w:rPr>
          <w:rStyle w:val="1"/>
          <w:color w:val="000000"/>
        </w:rPr>
        <w:tab/>
        <w:t>положительная</w:t>
      </w:r>
      <w:r>
        <w:rPr>
          <w:rStyle w:val="1"/>
          <w:color w:val="000000"/>
        </w:rPr>
        <w:tab/>
        <w:t>характеристика</w:t>
      </w:r>
    </w:p>
    <w:p w:rsidR="00C0071D" w:rsidRDefault="00C0071D" w:rsidP="00F5361A">
      <w:pPr>
        <w:pStyle w:val="a4"/>
        <w:shd w:val="clear" w:color="auto" w:fill="auto"/>
        <w:spacing w:after="64" w:line="322" w:lineRule="exact"/>
        <w:ind w:right="20"/>
        <w:jc w:val="both"/>
      </w:pPr>
      <w:r>
        <w:rPr>
          <w:rStyle w:val="1"/>
          <w:color w:val="000000"/>
        </w:rPr>
        <w:t>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Default="00C0071D" w:rsidP="00F5361A">
      <w:pPr>
        <w:pStyle w:val="a4"/>
        <w:shd w:val="clear" w:color="auto" w:fill="auto"/>
        <w:spacing w:line="317" w:lineRule="exact"/>
        <w:ind w:right="20"/>
        <w:jc w:val="both"/>
      </w:pPr>
      <w:r>
        <w:rPr>
          <w:rStyle w:val="12"/>
          <w:color w:val="000000"/>
        </w:rPr>
        <w:t>«неудовлетворительно»</w:t>
      </w:r>
      <w:r>
        <w:rPr>
          <w:rStyle w:val="1"/>
          <w:color w:val="000000"/>
        </w:rPr>
        <w:t xml:space="preserve"> - отчет по практике выполнен в соответствии с индивидуальным заданием, но нарушены требования действующего стандарта при его оформлении и требуют доработки, не совсем грамотно и правильно изложены вопросы отчета, не достаточно сделано выводов о прохождении практики; имеется характеристика профессиональной деятельности обучающегося с практики с указанием видов работ, выполненных обучающимися во время практики, их объема, качества выполнения в соответствии с технологией и (или) требованиями организации, в которой проходила практика.</w:t>
      </w:r>
    </w:p>
    <w:p w:rsidR="00C0071D" w:rsidRDefault="00C0071D" w:rsidP="00F5361A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p w:rsidR="00C0071D" w:rsidRDefault="00C0071D"/>
    <w:sectPr w:rsidR="00C0071D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single"/>
      </w:rPr>
    </w:lvl>
  </w:abstractNum>
  <w:abstractNum w:abstractNumId="2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7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3"/>
        <w:w w:val="100"/>
        <w:position w:val="0"/>
        <w:sz w:val="21"/>
        <w:u w:val="none"/>
      </w:rPr>
    </w:lvl>
  </w:abstractNum>
  <w:abstractNum w:abstractNumId="8">
    <w:nsid w:val="000A1D76"/>
    <w:multiLevelType w:val="hybridMultilevel"/>
    <w:tmpl w:val="FE9AF7B2"/>
    <w:lvl w:ilvl="0" w:tplc="2070DFB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DC1AB6"/>
    <w:multiLevelType w:val="hybridMultilevel"/>
    <w:tmpl w:val="B94AC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7E3F9B"/>
    <w:multiLevelType w:val="multilevel"/>
    <w:tmpl w:val="0000000A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1">
    <w:nsid w:val="7E8D2E32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12">
    <w:nsid w:val="7EA24EC8"/>
    <w:multiLevelType w:val="multilevel"/>
    <w:tmpl w:val="0000000A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2"/>
  </w:num>
  <w:num w:numId="5">
    <w:abstractNumId w:val="3"/>
  </w:num>
  <w:num w:numId="6">
    <w:abstractNumId w:val="4"/>
  </w:num>
  <w:num w:numId="7">
    <w:abstractNumId w:val="12"/>
  </w:num>
  <w:num w:numId="8">
    <w:abstractNumId w:val="10"/>
  </w:num>
  <w:num w:numId="9">
    <w:abstractNumId w:val="5"/>
  </w:num>
  <w:num w:numId="10">
    <w:abstractNumId w:val="6"/>
  </w:num>
  <w:num w:numId="11">
    <w:abstractNumId w:val="7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361A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16B2"/>
    <w:rsid w:val="000C25A8"/>
    <w:rsid w:val="000C2985"/>
    <w:rsid w:val="000C65FF"/>
    <w:rsid w:val="000D75CD"/>
    <w:rsid w:val="000E11EA"/>
    <w:rsid w:val="000E7626"/>
    <w:rsid w:val="000F0F07"/>
    <w:rsid w:val="001016B3"/>
    <w:rsid w:val="001029A1"/>
    <w:rsid w:val="00102B55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19B3"/>
    <w:rsid w:val="001436E0"/>
    <w:rsid w:val="001465AD"/>
    <w:rsid w:val="00150100"/>
    <w:rsid w:val="001504B9"/>
    <w:rsid w:val="00154AA7"/>
    <w:rsid w:val="00155AB3"/>
    <w:rsid w:val="00157376"/>
    <w:rsid w:val="00162691"/>
    <w:rsid w:val="0016472C"/>
    <w:rsid w:val="0018023A"/>
    <w:rsid w:val="00182D56"/>
    <w:rsid w:val="00185042"/>
    <w:rsid w:val="00186FBC"/>
    <w:rsid w:val="0019176E"/>
    <w:rsid w:val="001A393D"/>
    <w:rsid w:val="001A5C23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70E93"/>
    <w:rsid w:val="002813EE"/>
    <w:rsid w:val="0028781B"/>
    <w:rsid w:val="0029420D"/>
    <w:rsid w:val="00295D4E"/>
    <w:rsid w:val="00296C53"/>
    <w:rsid w:val="002A1827"/>
    <w:rsid w:val="002A2D24"/>
    <w:rsid w:val="002A4C4D"/>
    <w:rsid w:val="002B1B7F"/>
    <w:rsid w:val="002C408C"/>
    <w:rsid w:val="002C48C4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77F8"/>
    <w:rsid w:val="00325F11"/>
    <w:rsid w:val="00325FE8"/>
    <w:rsid w:val="00326E83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5DE5"/>
    <w:rsid w:val="0037730F"/>
    <w:rsid w:val="00377792"/>
    <w:rsid w:val="003868F1"/>
    <w:rsid w:val="00394470"/>
    <w:rsid w:val="003A1879"/>
    <w:rsid w:val="003A4EC8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4324"/>
    <w:rsid w:val="003C7C76"/>
    <w:rsid w:val="003D2C1D"/>
    <w:rsid w:val="003D5416"/>
    <w:rsid w:val="003E29C3"/>
    <w:rsid w:val="003E4B38"/>
    <w:rsid w:val="003E68BF"/>
    <w:rsid w:val="003E7F6C"/>
    <w:rsid w:val="004045D9"/>
    <w:rsid w:val="00405FE9"/>
    <w:rsid w:val="00406029"/>
    <w:rsid w:val="00414211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0E2D"/>
    <w:rsid w:val="004C378A"/>
    <w:rsid w:val="004C726C"/>
    <w:rsid w:val="004D25CB"/>
    <w:rsid w:val="004D4473"/>
    <w:rsid w:val="004F22A1"/>
    <w:rsid w:val="004F3456"/>
    <w:rsid w:val="004F3B48"/>
    <w:rsid w:val="004F3FC7"/>
    <w:rsid w:val="004F7281"/>
    <w:rsid w:val="005057EE"/>
    <w:rsid w:val="00505BBC"/>
    <w:rsid w:val="00506251"/>
    <w:rsid w:val="0051176B"/>
    <w:rsid w:val="00520AB2"/>
    <w:rsid w:val="005251C1"/>
    <w:rsid w:val="00526C14"/>
    <w:rsid w:val="005359F4"/>
    <w:rsid w:val="00544173"/>
    <w:rsid w:val="00546885"/>
    <w:rsid w:val="00552434"/>
    <w:rsid w:val="00555262"/>
    <w:rsid w:val="005561B4"/>
    <w:rsid w:val="005632AB"/>
    <w:rsid w:val="005654C1"/>
    <w:rsid w:val="00566D97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8CD"/>
    <w:rsid w:val="005B7A88"/>
    <w:rsid w:val="005C44DC"/>
    <w:rsid w:val="005C66C0"/>
    <w:rsid w:val="005C70C3"/>
    <w:rsid w:val="005D1500"/>
    <w:rsid w:val="005D3DE5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7F7B"/>
    <w:rsid w:val="00655CA6"/>
    <w:rsid w:val="00655CE6"/>
    <w:rsid w:val="00655D69"/>
    <w:rsid w:val="00661802"/>
    <w:rsid w:val="0066397F"/>
    <w:rsid w:val="00663DBF"/>
    <w:rsid w:val="00665A13"/>
    <w:rsid w:val="00665A3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C286A"/>
    <w:rsid w:val="006C3DF6"/>
    <w:rsid w:val="006C438B"/>
    <w:rsid w:val="006D38A4"/>
    <w:rsid w:val="006D3BE9"/>
    <w:rsid w:val="006D4BFF"/>
    <w:rsid w:val="006D4CEF"/>
    <w:rsid w:val="006E0345"/>
    <w:rsid w:val="006E4BD4"/>
    <w:rsid w:val="006F1F0B"/>
    <w:rsid w:val="006F25EE"/>
    <w:rsid w:val="006F2F73"/>
    <w:rsid w:val="00704F80"/>
    <w:rsid w:val="00706999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B91"/>
    <w:rsid w:val="00736DE5"/>
    <w:rsid w:val="00743F53"/>
    <w:rsid w:val="00746FFE"/>
    <w:rsid w:val="00756BF9"/>
    <w:rsid w:val="00760851"/>
    <w:rsid w:val="00764FA8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36E5"/>
    <w:rsid w:val="00891EA9"/>
    <w:rsid w:val="00892A8F"/>
    <w:rsid w:val="00893723"/>
    <w:rsid w:val="00893FA1"/>
    <w:rsid w:val="00894326"/>
    <w:rsid w:val="00897E10"/>
    <w:rsid w:val="008A21FB"/>
    <w:rsid w:val="008B3C3E"/>
    <w:rsid w:val="008B4669"/>
    <w:rsid w:val="008B6FB0"/>
    <w:rsid w:val="008C1F1C"/>
    <w:rsid w:val="008C23DD"/>
    <w:rsid w:val="008C39B4"/>
    <w:rsid w:val="008C432C"/>
    <w:rsid w:val="008D358F"/>
    <w:rsid w:val="008F4021"/>
    <w:rsid w:val="008F5884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82D"/>
    <w:rsid w:val="009B4ECE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F26"/>
    <w:rsid w:val="009D48BB"/>
    <w:rsid w:val="009F039B"/>
    <w:rsid w:val="009F0560"/>
    <w:rsid w:val="009F07CF"/>
    <w:rsid w:val="009F6FAD"/>
    <w:rsid w:val="00A03E6F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59C"/>
    <w:rsid w:val="00AA4E89"/>
    <w:rsid w:val="00AA53EE"/>
    <w:rsid w:val="00AA54B6"/>
    <w:rsid w:val="00AB342F"/>
    <w:rsid w:val="00AC01F8"/>
    <w:rsid w:val="00AD0EB1"/>
    <w:rsid w:val="00AE0303"/>
    <w:rsid w:val="00AE1FF0"/>
    <w:rsid w:val="00AF22C5"/>
    <w:rsid w:val="00B027DD"/>
    <w:rsid w:val="00B067A9"/>
    <w:rsid w:val="00B1198B"/>
    <w:rsid w:val="00B1419C"/>
    <w:rsid w:val="00B30283"/>
    <w:rsid w:val="00B45176"/>
    <w:rsid w:val="00B47CA4"/>
    <w:rsid w:val="00B50B6B"/>
    <w:rsid w:val="00B51E04"/>
    <w:rsid w:val="00B54351"/>
    <w:rsid w:val="00B624F6"/>
    <w:rsid w:val="00B65151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C4C64"/>
    <w:rsid w:val="00BD1F84"/>
    <w:rsid w:val="00BD2407"/>
    <w:rsid w:val="00BD35DF"/>
    <w:rsid w:val="00BD44C6"/>
    <w:rsid w:val="00BD5538"/>
    <w:rsid w:val="00BD595C"/>
    <w:rsid w:val="00BD7232"/>
    <w:rsid w:val="00BE0F6C"/>
    <w:rsid w:val="00BE435C"/>
    <w:rsid w:val="00BE655E"/>
    <w:rsid w:val="00BE663B"/>
    <w:rsid w:val="00BF17B7"/>
    <w:rsid w:val="00BF5E30"/>
    <w:rsid w:val="00BF6A3E"/>
    <w:rsid w:val="00C0071D"/>
    <w:rsid w:val="00C04513"/>
    <w:rsid w:val="00C047DE"/>
    <w:rsid w:val="00C04B7C"/>
    <w:rsid w:val="00C21680"/>
    <w:rsid w:val="00C231A6"/>
    <w:rsid w:val="00C32A26"/>
    <w:rsid w:val="00C3681F"/>
    <w:rsid w:val="00C43D2E"/>
    <w:rsid w:val="00C45828"/>
    <w:rsid w:val="00C511BD"/>
    <w:rsid w:val="00C51597"/>
    <w:rsid w:val="00C637B9"/>
    <w:rsid w:val="00C80491"/>
    <w:rsid w:val="00C81CA3"/>
    <w:rsid w:val="00C8437E"/>
    <w:rsid w:val="00C94DD1"/>
    <w:rsid w:val="00C97DDE"/>
    <w:rsid w:val="00CC0598"/>
    <w:rsid w:val="00CC4E25"/>
    <w:rsid w:val="00CC6E64"/>
    <w:rsid w:val="00CD3844"/>
    <w:rsid w:val="00CD53D4"/>
    <w:rsid w:val="00CD630D"/>
    <w:rsid w:val="00CD7652"/>
    <w:rsid w:val="00CE4888"/>
    <w:rsid w:val="00CF400B"/>
    <w:rsid w:val="00CF7566"/>
    <w:rsid w:val="00CF78D7"/>
    <w:rsid w:val="00D005B1"/>
    <w:rsid w:val="00D230B5"/>
    <w:rsid w:val="00D26949"/>
    <w:rsid w:val="00D2791D"/>
    <w:rsid w:val="00D31B8E"/>
    <w:rsid w:val="00D31B97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3A1C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27313"/>
    <w:rsid w:val="00E3067B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977BD"/>
    <w:rsid w:val="00EA5518"/>
    <w:rsid w:val="00EA57C5"/>
    <w:rsid w:val="00EA6D5D"/>
    <w:rsid w:val="00EA78FF"/>
    <w:rsid w:val="00EB18D6"/>
    <w:rsid w:val="00EB267A"/>
    <w:rsid w:val="00EB4E39"/>
    <w:rsid w:val="00EC2F02"/>
    <w:rsid w:val="00ED3259"/>
    <w:rsid w:val="00ED4A3C"/>
    <w:rsid w:val="00ED7EE9"/>
    <w:rsid w:val="00EE078D"/>
    <w:rsid w:val="00EE279D"/>
    <w:rsid w:val="00EF25A6"/>
    <w:rsid w:val="00EF4AA4"/>
    <w:rsid w:val="00EF6680"/>
    <w:rsid w:val="00F017F2"/>
    <w:rsid w:val="00F03898"/>
    <w:rsid w:val="00F1093C"/>
    <w:rsid w:val="00F1156C"/>
    <w:rsid w:val="00F1418A"/>
    <w:rsid w:val="00F23492"/>
    <w:rsid w:val="00F3321D"/>
    <w:rsid w:val="00F4346F"/>
    <w:rsid w:val="00F46ED5"/>
    <w:rsid w:val="00F5361A"/>
    <w:rsid w:val="00F554F9"/>
    <w:rsid w:val="00F60E5B"/>
    <w:rsid w:val="00F6123E"/>
    <w:rsid w:val="00F627A7"/>
    <w:rsid w:val="00F62E28"/>
    <w:rsid w:val="00F63BEB"/>
    <w:rsid w:val="00F63CC6"/>
    <w:rsid w:val="00F73991"/>
    <w:rsid w:val="00F74B1A"/>
    <w:rsid w:val="00F75315"/>
    <w:rsid w:val="00F76D90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C5AD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61A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5361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1"/>
    <w:uiPriority w:val="99"/>
    <w:locked/>
    <w:rsid w:val="00F5361A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6">
    <w:name w:val="Основной текст (6)_"/>
    <w:link w:val="61"/>
    <w:uiPriority w:val="99"/>
    <w:locked/>
    <w:rsid w:val="00F5361A"/>
    <w:rPr>
      <w:rFonts w:cs="Times New Roman"/>
      <w:i/>
      <w:iCs/>
      <w:spacing w:val="1"/>
      <w:shd w:val="clear" w:color="auto" w:fill="FFFFFF"/>
    </w:rPr>
  </w:style>
  <w:style w:type="character" w:customStyle="1" w:styleId="610">
    <w:name w:val="Основной текст (6) + Не курсив1"/>
    <w:uiPriority w:val="99"/>
    <w:rsid w:val="00F5361A"/>
    <w:rPr>
      <w:rFonts w:cs="Times New Roman"/>
      <w:i/>
      <w:iCs/>
      <w:spacing w:val="1"/>
      <w:shd w:val="clear" w:color="auto" w:fill="FFFFFF"/>
    </w:rPr>
  </w:style>
  <w:style w:type="character" w:customStyle="1" w:styleId="1">
    <w:name w:val="Основной текст Знак1"/>
    <w:link w:val="a4"/>
    <w:uiPriority w:val="99"/>
    <w:locked/>
    <w:rsid w:val="00F5361A"/>
    <w:rPr>
      <w:rFonts w:cs="Times New Roman"/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F5361A"/>
    <w:pPr>
      <w:widowControl w:val="0"/>
      <w:shd w:val="clear" w:color="auto" w:fill="FFFFFF"/>
      <w:spacing w:after="0" w:line="240" w:lineRule="atLeast"/>
    </w:pPr>
    <w:rPr>
      <w:rFonts w:ascii="Times New Roman" w:eastAsia="Calibri" w:hAnsi="Times New Roman"/>
      <w:spacing w:val="1"/>
      <w:sz w:val="28"/>
      <w:szCs w:val="24"/>
      <w:lang w:eastAsia="en-US"/>
    </w:rPr>
  </w:style>
  <w:style w:type="character" w:customStyle="1" w:styleId="BodyTextChar1">
    <w:name w:val="Body Text Char1"/>
    <w:uiPriority w:val="99"/>
    <w:semiHidden/>
    <w:rsid w:val="0039792D"/>
    <w:rPr>
      <w:rFonts w:ascii="Calibri" w:eastAsia="Times New Roman" w:hAnsi="Calibri"/>
    </w:rPr>
  </w:style>
  <w:style w:type="character" w:customStyle="1" w:styleId="a5">
    <w:name w:val="Основной текст Знак"/>
    <w:uiPriority w:val="99"/>
    <w:semiHidden/>
    <w:rsid w:val="00F5361A"/>
    <w:rPr>
      <w:rFonts w:ascii="Calibri" w:hAnsi="Calibri" w:cs="Times New Roman"/>
      <w:sz w:val="22"/>
      <w:szCs w:val="22"/>
      <w:lang w:eastAsia="ru-RU"/>
    </w:rPr>
  </w:style>
  <w:style w:type="character" w:customStyle="1" w:styleId="10">
    <w:name w:val="Заголовок №1_"/>
    <w:link w:val="11"/>
    <w:uiPriority w:val="99"/>
    <w:locked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a6">
    <w:name w:val="Основной текст + Полужирный"/>
    <w:uiPriority w:val="99"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20">
    <w:name w:val="Основной текст (2)"/>
    <w:uiPriority w:val="99"/>
    <w:rsid w:val="00F5361A"/>
    <w:rPr>
      <w:rFonts w:cs="Times New Roman"/>
      <w:spacing w:val="3"/>
      <w:sz w:val="21"/>
      <w:szCs w:val="21"/>
      <w:u w:val="single"/>
      <w:shd w:val="clear" w:color="auto" w:fill="FFFFFF"/>
    </w:rPr>
  </w:style>
  <w:style w:type="character" w:customStyle="1" w:styleId="14">
    <w:name w:val="Основной текст (14)_"/>
    <w:link w:val="140"/>
    <w:uiPriority w:val="99"/>
    <w:locked/>
    <w:rsid w:val="00F5361A"/>
    <w:rPr>
      <w:rFonts w:cs="Times New Roman"/>
      <w:i/>
      <w:iCs/>
      <w:sz w:val="14"/>
      <w:szCs w:val="14"/>
      <w:shd w:val="clear" w:color="auto" w:fill="FFFFFF"/>
    </w:rPr>
  </w:style>
  <w:style w:type="character" w:customStyle="1" w:styleId="62">
    <w:name w:val="Основной текст (6)2"/>
    <w:uiPriority w:val="99"/>
    <w:rsid w:val="00F5361A"/>
    <w:rPr>
      <w:rFonts w:cs="Times New Roman"/>
      <w:i/>
      <w:iCs/>
      <w:spacing w:val="1"/>
      <w:u w:val="single"/>
      <w:shd w:val="clear" w:color="auto" w:fill="FFFFFF"/>
    </w:rPr>
  </w:style>
  <w:style w:type="character" w:customStyle="1" w:styleId="15">
    <w:name w:val="Основной текст (15)_"/>
    <w:link w:val="150"/>
    <w:uiPriority w:val="99"/>
    <w:locked/>
    <w:rsid w:val="00F5361A"/>
    <w:rPr>
      <w:rFonts w:cs="Times New Roman"/>
      <w:i/>
      <w:iCs/>
      <w:sz w:val="16"/>
      <w:szCs w:val="1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F5361A"/>
    <w:pPr>
      <w:widowControl w:val="0"/>
      <w:shd w:val="clear" w:color="auto" w:fill="FFFFFF"/>
      <w:spacing w:after="240" w:line="274" w:lineRule="exact"/>
      <w:ind w:hanging="140"/>
      <w:jc w:val="center"/>
    </w:pPr>
    <w:rPr>
      <w:rFonts w:ascii="Times New Roman" w:eastAsia="Calibri" w:hAnsi="Times New Roman"/>
      <w:spacing w:val="3"/>
      <w:sz w:val="21"/>
      <w:szCs w:val="21"/>
      <w:lang w:eastAsia="en-US"/>
    </w:rPr>
  </w:style>
  <w:style w:type="paragraph" w:customStyle="1" w:styleId="61">
    <w:name w:val="Основной текст (6)1"/>
    <w:basedOn w:val="a"/>
    <w:link w:val="6"/>
    <w:uiPriority w:val="99"/>
    <w:rsid w:val="00F5361A"/>
    <w:pPr>
      <w:widowControl w:val="0"/>
      <w:shd w:val="clear" w:color="auto" w:fill="FFFFFF"/>
      <w:spacing w:after="180" w:line="240" w:lineRule="atLeast"/>
    </w:pPr>
    <w:rPr>
      <w:rFonts w:ascii="Times New Roman" w:eastAsia="Calibri" w:hAnsi="Times New Roman"/>
      <w:i/>
      <w:iCs/>
      <w:spacing w:val="1"/>
      <w:sz w:val="28"/>
      <w:szCs w:val="24"/>
      <w:lang w:eastAsia="en-US"/>
    </w:rPr>
  </w:style>
  <w:style w:type="paragraph" w:customStyle="1" w:styleId="11">
    <w:name w:val="Заголовок №1"/>
    <w:basedOn w:val="a"/>
    <w:link w:val="10"/>
    <w:uiPriority w:val="99"/>
    <w:rsid w:val="00F5361A"/>
    <w:pPr>
      <w:widowControl w:val="0"/>
      <w:shd w:val="clear" w:color="auto" w:fill="FFFFFF"/>
      <w:spacing w:after="0" w:line="322" w:lineRule="exact"/>
      <w:jc w:val="both"/>
      <w:outlineLvl w:val="0"/>
    </w:pPr>
    <w:rPr>
      <w:rFonts w:ascii="Times New Roman" w:eastAsia="Calibri" w:hAnsi="Times New Roman"/>
      <w:b/>
      <w:bCs/>
      <w:spacing w:val="1"/>
      <w:sz w:val="28"/>
      <w:szCs w:val="24"/>
      <w:lang w:eastAsia="en-US"/>
    </w:rPr>
  </w:style>
  <w:style w:type="paragraph" w:customStyle="1" w:styleId="140">
    <w:name w:val="Основной текст (14)"/>
    <w:basedOn w:val="a"/>
    <w:link w:val="14"/>
    <w:uiPriority w:val="99"/>
    <w:rsid w:val="00F5361A"/>
    <w:pPr>
      <w:widowControl w:val="0"/>
      <w:shd w:val="clear" w:color="auto" w:fill="FFFFFF"/>
      <w:spacing w:after="0" w:line="557" w:lineRule="exact"/>
      <w:jc w:val="both"/>
    </w:pPr>
    <w:rPr>
      <w:rFonts w:ascii="Times New Roman" w:eastAsia="Calibri" w:hAnsi="Times New Roman"/>
      <w:i/>
      <w:iCs/>
      <w:sz w:val="14"/>
      <w:szCs w:val="14"/>
      <w:lang w:eastAsia="en-US"/>
    </w:rPr>
  </w:style>
  <w:style w:type="paragraph" w:customStyle="1" w:styleId="150">
    <w:name w:val="Основной текст (15)"/>
    <w:basedOn w:val="a"/>
    <w:link w:val="15"/>
    <w:uiPriority w:val="99"/>
    <w:rsid w:val="00F5361A"/>
    <w:pPr>
      <w:widowControl w:val="0"/>
      <w:shd w:val="clear" w:color="auto" w:fill="FFFFFF"/>
      <w:spacing w:after="420" w:line="240" w:lineRule="atLeast"/>
      <w:jc w:val="center"/>
    </w:pPr>
    <w:rPr>
      <w:rFonts w:ascii="Times New Roman" w:eastAsia="Calibri" w:hAnsi="Times New Roman"/>
      <w:i/>
      <w:iCs/>
      <w:sz w:val="16"/>
      <w:szCs w:val="16"/>
      <w:lang w:eastAsia="en-US"/>
    </w:rPr>
  </w:style>
  <w:style w:type="character" w:customStyle="1" w:styleId="3">
    <w:name w:val="Основной текст (3)_"/>
    <w:link w:val="31"/>
    <w:uiPriority w:val="99"/>
    <w:locked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60">
    <w:name w:val="Основной текст (6) + Полужирный"/>
    <w:aliases w:val="Не курсив"/>
    <w:uiPriority w:val="99"/>
    <w:rsid w:val="00F5361A"/>
    <w:rPr>
      <w:rFonts w:ascii="Times New Roman" w:hAnsi="Times New Roman" w:cs="Times New Roman"/>
      <w:b/>
      <w:bCs/>
      <w:i/>
      <w:iCs/>
      <w:spacing w:val="1"/>
      <w:u w:val="none"/>
      <w:shd w:val="clear" w:color="auto" w:fill="FFFFFF"/>
    </w:rPr>
  </w:style>
  <w:style w:type="character" w:customStyle="1" w:styleId="a7">
    <w:name w:val="Основной текст + Курсив"/>
    <w:uiPriority w:val="99"/>
    <w:rsid w:val="00F5361A"/>
    <w:rPr>
      <w:rFonts w:ascii="Times New Roman" w:hAnsi="Times New Roman" w:cs="Times New Roman"/>
      <w:i/>
      <w:iCs/>
      <w:spacing w:val="1"/>
      <w:u w:val="single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F5361A"/>
    <w:pPr>
      <w:widowControl w:val="0"/>
      <w:shd w:val="clear" w:color="auto" w:fill="FFFFFF"/>
      <w:spacing w:before="2220" w:after="420" w:line="446" w:lineRule="exact"/>
      <w:jc w:val="center"/>
    </w:pPr>
    <w:rPr>
      <w:rFonts w:ascii="Times New Roman" w:eastAsia="Calibri" w:hAnsi="Times New Roman"/>
      <w:b/>
      <w:bCs/>
      <w:spacing w:val="1"/>
      <w:sz w:val="28"/>
      <w:szCs w:val="24"/>
      <w:lang w:eastAsia="en-US"/>
    </w:rPr>
  </w:style>
  <w:style w:type="character" w:customStyle="1" w:styleId="a8">
    <w:name w:val="Колонтитул_"/>
    <w:link w:val="a9"/>
    <w:uiPriority w:val="99"/>
    <w:locked/>
    <w:rsid w:val="00F5361A"/>
    <w:rPr>
      <w:rFonts w:cs="Times New Roman"/>
      <w:b/>
      <w:bCs/>
      <w:spacing w:val="-2"/>
      <w:shd w:val="clear" w:color="auto" w:fill="FFFFFF"/>
    </w:rPr>
  </w:style>
  <w:style w:type="paragraph" w:customStyle="1" w:styleId="a9">
    <w:name w:val="Колонтитул"/>
    <w:basedOn w:val="a"/>
    <w:link w:val="a8"/>
    <w:uiPriority w:val="99"/>
    <w:rsid w:val="00F5361A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Calibri" w:hAnsi="Times New Roman"/>
      <w:b/>
      <w:bCs/>
      <w:spacing w:val="-2"/>
      <w:sz w:val="28"/>
      <w:szCs w:val="24"/>
      <w:lang w:eastAsia="en-US"/>
    </w:rPr>
  </w:style>
  <w:style w:type="character" w:customStyle="1" w:styleId="aa">
    <w:name w:val="Подпись к таблице_"/>
    <w:link w:val="ab"/>
    <w:uiPriority w:val="99"/>
    <w:locked/>
    <w:rsid w:val="00F5361A"/>
    <w:rPr>
      <w:rFonts w:cs="Times New Roman"/>
      <w:spacing w:val="1"/>
      <w:shd w:val="clear" w:color="auto" w:fill="FFFFFF"/>
    </w:rPr>
  </w:style>
  <w:style w:type="character" w:customStyle="1" w:styleId="ac">
    <w:name w:val="Подпись к таблице + Полужирный"/>
    <w:uiPriority w:val="99"/>
    <w:rsid w:val="00F5361A"/>
    <w:rPr>
      <w:rFonts w:cs="Times New Roman"/>
      <w:b/>
      <w:bCs/>
      <w:spacing w:val="1"/>
      <w:shd w:val="clear" w:color="auto" w:fill="FFFFFF"/>
    </w:rPr>
  </w:style>
  <w:style w:type="character" w:customStyle="1" w:styleId="ad">
    <w:name w:val="Подпись к таблице + Курсив"/>
    <w:uiPriority w:val="99"/>
    <w:rsid w:val="00F5361A"/>
    <w:rPr>
      <w:rFonts w:cs="Times New Roman"/>
      <w:i/>
      <w:iCs/>
      <w:spacing w:val="1"/>
      <w:u w:val="single"/>
      <w:shd w:val="clear" w:color="auto" w:fill="FFFFFF"/>
    </w:rPr>
  </w:style>
  <w:style w:type="paragraph" w:customStyle="1" w:styleId="ab">
    <w:name w:val="Подпись к таблице"/>
    <w:basedOn w:val="a"/>
    <w:link w:val="aa"/>
    <w:uiPriority w:val="99"/>
    <w:rsid w:val="00F5361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Calibri" w:hAnsi="Times New Roman"/>
      <w:spacing w:val="1"/>
      <w:sz w:val="28"/>
      <w:szCs w:val="24"/>
      <w:lang w:eastAsia="en-US"/>
    </w:rPr>
  </w:style>
  <w:style w:type="character" w:customStyle="1" w:styleId="22">
    <w:name w:val="Основной текст + Полужирный2"/>
    <w:uiPriority w:val="99"/>
    <w:rsid w:val="00F5361A"/>
    <w:rPr>
      <w:rFonts w:ascii="Times New Roman" w:hAnsi="Times New Roman" w:cs="Times New Roman"/>
      <w:b/>
      <w:bCs/>
      <w:spacing w:val="1"/>
      <w:u w:val="none"/>
      <w:shd w:val="clear" w:color="auto" w:fill="FFFFFF"/>
    </w:rPr>
  </w:style>
  <w:style w:type="character" w:customStyle="1" w:styleId="103">
    <w:name w:val="Основной текст + 103"/>
    <w:aliases w:val="5 pt3,Полужирный,Интервал 0 pt3"/>
    <w:uiPriority w:val="99"/>
    <w:rsid w:val="00F5361A"/>
    <w:rPr>
      <w:rFonts w:ascii="Times New Roman" w:hAnsi="Times New Roman" w:cs="Times New Roman"/>
      <w:b/>
      <w:bCs/>
      <w:spacing w:val="2"/>
      <w:sz w:val="21"/>
      <w:szCs w:val="21"/>
      <w:u w:val="none"/>
      <w:shd w:val="clear" w:color="auto" w:fill="FFFFFF"/>
    </w:rPr>
  </w:style>
  <w:style w:type="character" w:customStyle="1" w:styleId="102">
    <w:name w:val="Основной текст + 102"/>
    <w:aliases w:val="5 pt2,Интервал 0 pt2"/>
    <w:uiPriority w:val="99"/>
    <w:rsid w:val="00F5361A"/>
    <w:rPr>
      <w:rFonts w:ascii="Times New Roman" w:hAnsi="Times New Roman" w:cs="Times New Roman"/>
      <w:spacing w:val="3"/>
      <w:sz w:val="21"/>
      <w:szCs w:val="21"/>
      <w:u w:val="none"/>
      <w:shd w:val="clear" w:color="auto" w:fill="FFFFFF"/>
    </w:rPr>
  </w:style>
  <w:style w:type="character" w:customStyle="1" w:styleId="101">
    <w:name w:val="Основной текст + 101"/>
    <w:aliases w:val="5 pt1,Курсив1,Интервал 0 pt1"/>
    <w:uiPriority w:val="99"/>
    <w:rsid w:val="00F5361A"/>
    <w:rPr>
      <w:rFonts w:ascii="Times New Roman" w:hAnsi="Times New Roman" w:cs="Times New Roman"/>
      <w:i/>
      <w:iCs/>
      <w:spacing w:val="0"/>
      <w:sz w:val="21"/>
      <w:szCs w:val="21"/>
      <w:u w:val="none"/>
      <w:shd w:val="clear" w:color="auto" w:fill="FFFFFF"/>
    </w:rPr>
  </w:style>
  <w:style w:type="character" w:styleId="ae">
    <w:name w:val="Hyperlink"/>
    <w:uiPriority w:val="99"/>
    <w:rsid w:val="00F5361A"/>
    <w:rPr>
      <w:rFonts w:cs="Times New Roman"/>
      <w:color w:val="000080"/>
      <w:u w:val="single"/>
    </w:rPr>
  </w:style>
  <w:style w:type="character" w:customStyle="1" w:styleId="12">
    <w:name w:val="Основной текст + Курсив1"/>
    <w:uiPriority w:val="99"/>
    <w:rsid w:val="00F5361A"/>
    <w:rPr>
      <w:rFonts w:ascii="Times New Roman" w:hAnsi="Times New Roman" w:cs="Times New Roman"/>
      <w:i/>
      <w:iCs/>
      <w:spacing w:val="1"/>
      <w:u w:val="none"/>
      <w:shd w:val="clear" w:color="auto" w:fill="FFFFFF"/>
    </w:rPr>
  </w:style>
  <w:style w:type="character" w:customStyle="1" w:styleId="16">
    <w:name w:val="Основной текст (16)_"/>
    <w:link w:val="160"/>
    <w:uiPriority w:val="99"/>
    <w:locked/>
    <w:rsid w:val="00F5361A"/>
    <w:rPr>
      <w:rFonts w:cs="Times New Roman"/>
      <w:shd w:val="clear" w:color="auto" w:fill="FFFFFF"/>
    </w:rPr>
  </w:style>
  <w:style w:type="paragraph" w:customStyle="1" w:styleId="160">
    <w:name w:val="Основной текст (16)"/>
    <w:basedOn w:val="a"/>
    <w:link w:val="16"/>
    <w:uiPriority w:val="99"/>
    <w:rsid w:val="00F5361A"/>
    <w:pPr>
      <w:widowControl w:val="0"/>
      <w:shd w:val="clear" w:color="auto" w:fill="FFFFFF"/>
      <w:spacing w:after="540" w:line="298" w:lineRule="exact"/>
      <w:ind w:firstLine="720"/>
      <w:jc w:val="both"/>
    </w:pPr>
    <w:rPr>
      <w:rFonts w:ascii="Times New Roman" w:eastAsia="Calibri" w:hAnsi="Times New Roman"/>
      <w:sz w:val="28"/>
      <w:szCs w:val="24"/>
      <w:lang w:eastAsia="en-US"/>
    </w:rPr>
  </w:style>
  <w:style w:type="paragraph" w:customStyle="1" w:styleId="Style5">
    <w:name w:val="Style5"/>
    <w:basedOn w:val="a"/>
    <w:uiPriority w:val="99"/>
    <w:rsid w:val="00F536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F5361A"/>
    <w:pPr>
      <w:widowControl w:val="0"/>
      <w:autoSpaceDE w:val="0"/>
      <w:autoSpaceDN w:val="0"/>
      <w:adjustRightInd w:val="0"/>
      <w:spacing w:after="0" w:line="276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FontStyle32">
    <w:name w:val="Font Style32"/>
    <w:uiPriority w:val="99"/>
    <w:rsid w:val="00F5361A"/>
    <w:rPr>
      <w:rFonts w:ascii="Times New Roman" w:hAnsi="Times New Roman" w:cs="Times New Roman"/>
      <w:b/>
      <w:bCs/>
      <w:spacing w:val="10"/>
      <w:sz w:val="30"/>
      <w:szCs w:val="30"/>
    </w:rPr>
  </w:style>
  <w:style w:type="character" w:customStyle="1" w:styleId="FontStyle35">
    <w:name w:val="Font Style35"/>
    <w:uiPriority w:val="99"/>
    <w:rsid w:val="00F5361A"/>
    <w:rPr>
      <w:rFonts w:ascii="Times New Roman" w:hAnsi="Times New Roman" w:cs="Times New Roman"/>
      <w:sz w:val="22"/>
      <w:szCs w:val="22"/>
    </w:rPr>
  </w:style>
  <w:style w:type="paragraph" w:styleId="af">
    <w:name w:val="List Paragraph"/>
    <w:basedOn w:val="a"/>
    <w:uiPriority w:val="99"/>
    <w:qFormat/>
    <w:rsid w:val="00E27313"/>
    <w:pPr>
      <w:ind w:left="720"/>
      <w:contextualSpacing/>
    </w:pPr>
    <w:rPr>
      <w:rFonts w:eastAsia="Calibri"/>
      <w:lang w:eastAsia="en-US"/>
    </w:rPr>
  </w:style>
  <w:style w:type="character" w:customStyle="1" w:styleId="af0">
    <w:name w:val="Другое_"/>
    <w:link w:val="af1"/>
    <w:uiPriority w:val="99"/>
    <w:locked/>
    <w:rsid w:val="005B78CD"/>
    <w:rPr>
      <w:rFonts w:cs="Times New Roman"/>
      <w:sz w:val="28"/>
      <w:szCs w:val="28"/>
      <w:lang w:bidi="ar-SA"/>
    </w:rPr>
  </w:style>
  <w:style w:type="paragraph" w:customStyle="1" w:styleId="af1">
    <w:name w:val="Другое"/>
    <w:basedOn w:val="a"/>
    <w:link w:val="af0"/>
    <w:uiPriority w:val="99"/>
    <w:rsid w:val="005B78CD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Calibri" w:hAnsi="Times New Roman"/>
      <w:noProof/>
      <w:sz w:val="28"/>
      <w:szCs w:val="28"/>
    </w:rPr>
  </w:style>
  <w:style w:type="character" w:customStyle="1" w:styleId="af2">
    <w:name w:val="Основной текст_"/>
    <w:link w:val="13"/>
    <w:uiPriority w:val="99"/>
    <w:locked/>
    <w:rsid w:val="005B78CD"/>
    <w:rPr>
      <w:rFonts w:cs="Times New Roman"/>
      <w:sz w:val="28"/>
      <w:szCs w:val="28"/>
      <w:lang w:bidi="ar-SA"/>
    </w:rPr>
  </w:style>
  <w:style w:type="paragraph" w:customStyle="1" w:styleId="13">
    <w:name w:val="Основной текст1"/>
    <w:basedOn w:val="a"/>
    <w:link w:val="af2"/>
    <w:uiPriority w:val="99"/>
    <w:rsid w:val="005B78CD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Calibri" w:hAnsi="Times New Roman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77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gt.ru/journal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tigt.ru/journ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%09http://e.lanbook.com/%20&#1044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.lanboo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4142</Words>
  <Characters>23611</Characters>
  <Application>Microsoft Office Word</Application>
  <DocSecurity>0</DocSecurity>
  <Lines>196</Lines>
  <Paragraphs>55</Paragraphs>
  <ScaleCrop>false</ScaleCrop>
  <Company/>
  <LinksUpToDate>false</LinksUpToDate>
  <CharactersWithSpaces>27698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38</cp:revision>
  <cp:lastPrinted>2022-03-15T10:41:00Z</cp:lastPrinted>
  <dcterms:created xsi:type="dcterms:W3CDTF">2016-12-05T08:55:00Z</dcterms:created>
  <dcterms:modified xsi:type="dcterms:W3CDTF">2025-10-14T06:07:00Z</dcterms:modified>
</cp:coreProperties>
</file>