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C9" w:rsidRPr="009D28C9" w:rsidRDefault="009D28C9" w:rsidP="009D28C9">
      <w:pPr>
        <w:pStyle w:val="a7"/>
        <w:spacing w:after="0"/>
        <w:jc w:val="right"/>
        <w:rPr>
          <w:rStyle w:val="13"/>
          <w:rFonts w:eastAsia="Calibri"/>
          <w:bCs/>
          <w:color w:val="000000"/>
        </w:rPr>
      </w:pPr>
      <w:r w:rsidRPr="009D28C9">
        <w:rPr>
          <w:rStyle w:val="13"/>
          <w:rFonts w:eastAsia="Calibri"/>
          <w:bCs/>
          <w:color w:val="000000"/>
        </w:rPr>
        <w:t xml:space="preserve">Приложение </w:t>
      </w:r>
    </w:p>
    <w:p w:rsidR="009D28C9" w:rsidRPr="009D28C9" w:rsidRDefault="009D28C9" w:rsidP="009D28C9">
      <w:pPr>
        <w:pStyle w:val="a7"/>
        <w:spacing w:after="0"/>
        <w:jc w:val="right"/>
        <w:rPr>
          <w:rStyle w:val="13"/>
          <w:rFonts w:eastAsia="Calibri"/>
          <w:bCs/>
          <w:color w:val="000000"/>
        </w:rPr>
      </w:pPr>
      <w:r w:rsidRPr="009D28C9">
        <w:rPr>
          <w:rStyle w:val="13"/>
          <w:rFonts w:eastAsia="Calibri"/>
          <w:bCs/>
          <w:color w:val="000000"/>
        </w:rPr>
        <w:t>к ООП-П по специальности</w:t>
      </w:r>
    </w:p>
    <w:p w:rsidR="009D28C9" w:rsidRPr="009D28C9" w:rsidRDefault="009D28C9" w:rsidP="009D28C9">
      <w:pPr>
        <w:pStyle w:val="a7"/>
        <w:spacing w:after="0"/>
        <w:jc w:val="right"/>
        <w:rPr>
          <w:rStyle w:val="13"/>
          <w:rFonts w:eastAsia="Calibri"/>
          <w:bCs/>
          <w:color w:val="000000"/>
        </w:rPr>
      </w:pPr>
      <w:r w:rsidRPr="009D28C9">
        <w:rPr>
          <w:rStyle w:val="13"/>
          <w:rFonts w:eastAsia="Calibri"/>
          <w:bCs/>
          <w:color w:val="000000"/>
        </w:rPr>
        <w:t xml:space="preserve">Строительство железных дорог, </w:t>
      </w:r>
    </w:p>
    <w:p w:rsidR="009D28C9" w:rsidRPr="009D28C9" w:rsidRDefault="009D28C9" w:rsidP="009D28C9">
      <w:pPr>
        <w:pStyle w:val="a7"/>
        <w:spacing w:after="0"/>
        <w:jc w:val="right"/>
        <w:rPr>
          <w:rStyle w:val="13"/>
          <w:rFonts w:eastAsia="Calibri"/>
          <w:bCs/>
          <w:color w:val="000000"/>
        </w:rPr>
      </w:pPr>
      <w:r w:rsidRPr="009D28C9">
        <w:rPr>
          <w:rStyle w:val="13"/>
          <w:rFonts w:eastAsia="Calibri"/>
          <w:bCs/>
          <w:color w:val="000000"/>
        </w:rPr>
        <w:t>путь и путевое хозяйство</w:t>
      </w:r>
    </w:p>
    <w:p w:rsidR="003479CF" w:rsidRPr="009D28C9" w:rsidRDefault="003479CF" w:rsidP="00711481">
      <w:pPr>
        <w:pStyle w:val="2"/>
        <w:spacing w:after="0" w:line="240" w:lineRule="auto"/>
        <w:jc w:val="center"/>
        <w:rPr>
          <w:b/>
          <w:bCs/>
          <w:sz w:val="22"/>
        </w:rPr>
      </w:pPr>
    </w:p>
    <w:p w:rsidR="003479CF" w:rsidRPr="009D28C9" w:rsidRDefault="003479CF" w:rsidP="00711481">
      <w:pPr>
        <w:pStyle w:val="2"/>
        <w:spacing w:after="0" w:line="240" w:lineRule="auto"/>
        <w:jc w:val="center"/>
        <w:rPr>
          <w:b/>
          <w:bCs/>
          <w:sz w:val="22"/>
        </w:rPr>
      </w:pPr>
    </w:p>
    <w:p w:rsidR="003479CF" w:rsidRPr="009D28C9" w:rsidRDefault="003479CF" w:rsidP="00711481">
      <w:pPr>
        <w:pStyle w:val="2"/>
        <w:spacing w:after="0" w:line="240" w:lineRule="auto"/>
        <w:jc w:val="center"/>
        <w:rPr>
          <w:b/>
          <w:bCs/>
          <w:sz w:val="22"/>
        </w:rPr>
      </w:pPr>
    </w:p>
    <w:p w:rsidR="003479CF" w:rsidRPr="009D28C9" w:rsidRDefault="003479CF" w:rsidP="00711481">
      <w:pPr>
        <w:pStyle w:val="2"/>
        <w:spacing w:after="0" w:line="240" w:lineRule="auto"/>
        <w:jc w:val="center"/>
        <w:rPr>
          <w:b/>
          <w:bCs/>
          <w:sz w:val="22"/>
        </w:rPr>
      </w:pPr>
    </w:p>
    <w:p w:rsidR="00711481" w:rsidRPr="009D28C9" w:rsidRDefault="00711481" w:rsidP="00711481">
      <w:pPr>
        <w:pStyle w:val="2"/>
        <w:spacing w:after="0" w:line="240" w:lineRule="auto"/>
        <w:jc w:val="center"/>
        <w:rPr>
          <w:b/>
          <w:bCs/>
          <w:sz w:val="22"/>
        </w:rPr>
      </w:pPr>
    </w:p>
    <w:p w:rsidR="00711481" w:rsidRPr="009D28C9" w:rsidRDefault="00711481" w:rsidP="00711481">
      <w:pPr>
        <w:pStyle w:val="a3"/>
        <w:spacing w:after="200"/>
        <w:rPr>
          <w:szCs w:val="24"/>
        </w:rPr>
      </w:pPr>
    </w:p>
    <w:p w:rsidR="00711481" w:rsidRPr="009D28C9" w:rsidRDefault="00711481" w:rsidP="00711481">
      <w:pPr>
        <w:pStyle w:val="a3"/>
        <w:spacing w:after="200"/>
        <w:rPr>
          <w:szCs w:val="24"/>
        </w:rPr>
      </w:pPr>
    </w:p>
    <w:p w:rsidR="00711481" w:rsidRPr="009D28C9" w:rsidRDefault="00711481" w:rsidP="00711481">
      <w:pPr>
        <w:spacing w:after="200"/>
        <w:rPr>
          <w:b/>
          <w:bCs/>
          <w:sz w:val="28"/>
          <w:szCs w:val="28"/>
        </w:rPr>
      </w:pPr>
    </w:p>
    <w:p w:rsidR="00711481" w:rsidRPr="009D28C9" w:rsidRDefault="00711481" w:rsidP="00711481">
      <w:pPr>
        <w:spacing w:after="200"/>
        <w:rPr>
          <w:b/>
          <w:bCs/>
          <w:sz w:val="28"/>
          <w:szCs w:val="28"/>
        </w:rPr>
      </w:pPr>
    </w:p>
    <w:p w:rsidR="00711481" w:rsidRPr="009D28C9" w:rsidRDefault="00711481" w:rsidP="00711481">
      <w:pPr>
        <w:spacing w:after="200"/>
        <w:rPr>
          <w:b/>
          <w:bCs/>
          <w:sz w:val="28"/>
          <w:szCs w:val="28"/>
        </w:rPr>
      </w:pPr>
    </w:p>
    <w:p w:rsidR="00711481" w:rsidRPr="009D28C9" w:rsidRDefault="00711481" w:rsidP="00711481">
      <w:pPr>
        <w:spacing w:after="200"/>
        <w:rPr>
          <w:b/>
          <w:bCs/>
          <w:sz w:val="28"/>
          <w:szCs w:val="28"/>
        </w:rPr>
      </w:pPr>
    </w:p>
    <w:p w:rsidR="00711481" w:rsidRPr="009D28C9" w:rsidRDefault="00711481" w:rsidP="00711481">
      <w:pPr>
        <w:spacing w:after="200"/>
        <w:jc w:val="center"/>
        <w:rPr>
          <w:b/>
          <w:bCs/>
          <w:sz w:val="28"/>
          <w:szCs w:val="28"/>
        </w:rPr>
      </w:pPr>
    </w:p>
    <w:p w:rsidR="00711481" w:rsidRPr="009D28C9" w:rsidRDefault="00711481" w:rsidP="00711481">
      <w:pPr>
        <w:spacing w:after="200"/>
        <w:jc w:val="center"/>
        <w:rPr>
          <w:b/>
          <w:bCs/>
          <w:sz w:val="28"/>
          <w:szCs w:val="28"/>
        </w:rPr>
      </w:pPr>
      <w:r w:rsidRPr="009D28C9">
        <w:rPr>
          <w:b/>
          <w:bCs/>
          <w:sz w:val="28"/>
          <w:szCs w:val="28"/>
        </w:rPr>
        <w:t xml:space="preserve">ФОНД ОЦЕНОЧНЫХ СРЕДСТВ  </w:t>
      </w:r>
    </w:p>
    <w:p w:rsidR="00711481" w:rsidRPr="009D28C9" w:rsidRDefault="00711481" w:rsidP="00711481">
      <w:pPr>
        <w:spacing w:after="200"/>
        <w:jc w:val="center"/>
        <w:rPr>
          <w:b/>
          <w:bCs/>
          <w:sz w:val="28"/>
          <w:szCs w:val="28"/>
        </w:rPr>
      </w:pPr>
      <w:r w:rsidRPr="009D28C9">
        <w:rPr>
          <w:b/>
          <w:bCs/>
          <w:sz w:val="28"/>
          <w:szCs w:val="28"/>
        </w:rPr>
        <w:t xml:space="preserve">ПО УЧЕБНОЙ ДИСЦИПЛИНЕ  </w:t>
      </w:r>
    </w:p>
    <w:p w:rsidR="00711481" w:rsidRPr="009D28C9" w:rsidRDefault="00711481" w:rsidP="00711481">
      <w:pPr>
        <w:spacing w:after="200"/>
        <w:jc w:val="center"/>
        <w:rPr>
          <w:b/>
          <w:sz w:val="28"/>
          <w:szCs w:val="28"/>
        </w:rPr>
      </w:pPr>
      <w:r w:rsidRPr="009D28C9">
        <w:rPr>
          <w:b/>
          <w:bCs/>
          <w:sz w:val="28"/>
          <w:szCs w:val="28"/>
        </w:rPr>
        <w:t xml:space="preserve"> ОП</w:t>
      </w:r>
      <w:r w:rsidR="00E65737" w:rsidRPr="009D28C9">
        <w:rPr>
          <w:b/>
          <w:bCs/>
          <w:sz w:val="28"/>
          <w:szCs w:val="28"/>
        </w:rPr>
        <w:t>д</w:t>
      </w:r>
      <w:r w:rsidRPr="009D28C9">
        <w:rPr>
          <w:b/>
          <w:bCs/>
          <w:sz w:val="28"/>
          <w:szCs w:val="28"/>
        </w:rPr>
        <w:t>.</w:t>
      </w:r>
      <w:r w:rsidR="00E65737" w:rsidRPr="009D28C9">
        <w:rPr>
          <w:b/>
          <w:bCs/>
          <w:sz w:val="28"/>
          <w:szCs w:val="28"/>
        </w:rPr>
        <w:t xml:space="preserve">03 </w:t>
      </w:r>
      <w:r w:rsidRPr="009D28C9">
        <w:rPr>
          <w:b/>
          <w:sz w:val="28"/>
          <w:szCs w:val="28"/>
        </w:rPr>
        <w:t>Транспортная безопасность</w:t>
      </w:r>
    </w:p>
    <w:p w:rsidR="00711481" w:rsidRPr="009D28C9" w:rsidRDefault="00711481" w:rsidP="00711481">
      <w:pPr>
        <w:rPr>
          <w:sz w:val="28"/>
          <w:szCs w:val="28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lang w:eastAsia="ru-RU"/>
        </w:rPr>
      </w:pPr>
    </w:p>
    <w:p w:rsidR="00711481" w:rsidRPr="009D28C9" w:rsidRDefault="00711481" w:rsidP="007114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</w:rPr>
      </w:pPr>
    </w:p>
    <w:p w:rsidR="00711481" w:rsidRPr="009D28C9" w:rsidRDefault="00711481" w:rsidP="00711481"/>
    <w:p w:rsidR="00711481" w:rsidRPr="009D28C9" w:rsidRDefault="00711481" w:rsidP="00711481">
      <w:pPr>
        <w:pStyle w:val="4"/>
        <w:tabs>
          <w:tab w:val="left" w:pos="708"/>
          <w:tab w:val="left" w:pos="1800"/>
          <w:tab w:val="center" w:pos="5109"/>
        </w:tabs>
        <w:spacing w:before="0" w:after="200"/>
        <w:ind w:left="864"/>
        <w:rPr>
          <w:rFonts w:ascii="Times New Roman" w:hAnsi="Times New Roman" w:cs="Times New Roman"/>
        </w:rPr>
      </w:pPr>
      <w:r w:rsidRPr="009D28C9">
        <w:rPr>
          <w:rFonts w:ascii="Times New Roman" w:hAnsi="Times New Roman" w:cs="Times New Roman"/>
        </w:rPr>
        <w:tab/>
      </w:r>
    </w:p>
    <w:p w:rsidR="003479CF" w:rsidRPr="009D28C9" w:rsidRDefault="00711481" w:rsidP="00711481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ind w:left="864"/>
        <w:rPr>
          <w:rFonts w:ascii="Times New Roman" w:hAnsi="Times New Roman" w:cs="Times New Roman"/>
        </w:rPr>
      </w:pPr>
      <w:r w:rsidRPr="009D28C9">
        <w:rPr>
          <w:rFonts w:ascii="Times New Roman" w:hAnsi="Times New Roman" w:cs="Times New Roman"/>
        </w:rPr>
        <w:tab/>
      </w:r>
      <w:r w:rsidRPr="009D28C9">
        <w:rPr>
          <w:rFonts w:ascii="Times New Roman" w:hAnsi="Times New Roman" w:cs="Times New Roman"/>
        </w:rPr>
        <w:tab/>
      </w:r>
      <w:r w:rsidRPr="009D28C9">
        <w:rPr>
          <w:rFonts w:ascii="Times New Roman" w:hAnsi="Times New Roman" w:cs="Times New Roman"/>
        </w:rPr>
        <w:tab/>
      </w:r>
    </w:p>
    <w:p w:rsidR="003479CF" w:rsidRPr="009D28C9" w:rsidRDefault="003479CF" w:rsidP="00711481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ind w:left="864"/>
        <w:rPr>
          <w:rFonts w:ascii="Times New Roman" w:hAnsi="Times New Roman" w:cs="Times New Roman"/>
        </w:rPr>
      </w:pPr>
    </w:p>
    <w:p w:rsidR="00711481" w:rsidRPr="009D28C9" w:rsidRDefault="00711481" w:rsidP="003479CF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D28C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20</w:t>
      </w:r>
      <w:r w:rsidR="00823CE5" w:rsidRPr="009D28C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="00E65737" w:rsidRPr="009D28C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</w:p>
    <w:p w:rsidR="00711481" w:rsidRPr="009D28C9" w:rsidRDefault="00711481" w:rsidP="00711481">
      <w:pPr>
        <w:tabs>
          <w:tab w:val="left" w:pos="7080"/>
        </w:tabs>
        <w:rPr>
          <w:sz w:val="28"/>
          <w:szCs w:val="28"/>
        </w:rPr>
      </w:pPr>
      <w:r w:rsidRPr="009D28C9">
        <w:rPr>
          <w:b/>
          <w:sz w:val="28"/>
          <w:szCs w:val="28"/>
        </w:rPr>
        <w:tab/>
      </w:r>
    </w:p>
    <w:p w:rsidR="008A5137" w:rsidRPr="009D28C9" w:rsidRDefault="008A5137" w:rsidP="00711481">
      <w:pPr>
        <w:spacing w:line="360" w:lineRule="auto"/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075"/>
        <w:gridCol w:w="496"/>
      </w:tblGrid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A5137" w:rsidRPr="009D28C9" w:rsidRDefault="00F37A43" w:rsidP="00023BC3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 xml:space="preserve">Паспорт </w:t>
            </w:r>
            <w:r w:rsidR="00023BC3" w:rsidRPr="009D28C9">
              <w:rPr>
                <w:sz w:val="28"/>
                <w:szCs w:val="28"/>
              </w:rPr>
              <w:t xml:space="preserve">фонда </w:t>
            </w:r>
            <w:r w:rsidRPr="009D28C9">
              <w:rPr>
                <w:sz w:val="28"/>
                <w:szCs w:val="28"/>
              </w:rPr>
              <w:t>оценочных средств………</w:t>
            </w:r>
            <w:r w:rsidR="00023BC3" w:rsidRPr="009D28C9">
              <w:rPr>
                <w:sz w:val="28"/>
                <w:szCs w:val="28"/>
              </w:rPr>
              <w:t>…………………..</w:t>
            </w:r>
            <w:r w:rsidRPr="009D28C9">
              <w:rPr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  <w:vAlign w:val="center"/>
          </w:tcPr>
          <w:p w:rsidR="008A5137" w:rsidRPr="009D28C9" w:rsidRDefault="00E65737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3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A5137" w:rsidRPr="009D28C9" w:rsidRDefault="005D7A99" w:rsidP="00C00E18">
            <w:pPr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Контроль и р</w:t>
            </w:r>
            <w:r w:rsidR="00F37A43" w:rsidRPr="009D28C9">
              <w:rPr>
                <w:sz w:val="28"/>
                <w:szCs w:val="28"/>
              </w:rPr>
              <w:t>езультаты освоения учебной</w:t>
            </w:r>
            <w:r w:rsidR="003B4490" w:rsidRPr="009D28C9">
              <w:rPr>
                <w:sz w:val="28"/>
                <w:szCs w:val="28"/>
              </w:rPr>
              <w:t xml:space="preserve"> дисциплины………………………….</w:t>
            </w:r>
            <w:r w:rsidR="00F37A43" w:rsidRPr="009D28C9">
              <w:rPr>
                <w:sz w:val="28"/>
                <w:szCs w:val="28"/>
              </w:rPr>
              <w:t>……</w:t>
            </w:r>
            <w:r w:rsidRPr="009D28C9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496" w:type="dxa"/>
            <w:vAlign w:val="center"/>
          </w:tcPr>
          <w:p w:rsidR="008A5137" w:rsidRPr="009D28C9" w:rsidRDefault="00E65737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4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A5137" w:rsidRPr="009D28C9" w:rsidRDefault="00F37A43" w:rsidP="00C00E18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Оценка освоения учебной дисциплины…………………………………….</w:t>
            </w:r>
          </w:p>
        </w:tc>
        <w:tc>
          <w:tcPr>
            <w:tcW w:w="496" w:type="dxa"/>
            <w:vAlign w:val="center"/>
          </w:tcPr>
          <w:p w:rsidR="008A5137" w:rsidRPr="009D28C9" w:rsidRDefault="00141635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5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8A5137" w:rsidRPr="009D28C9" w:rsidRDefault="00F37A43" w:rsidP="00C00E18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Формы и методы оценивания………………………………………………..</w:t>
            </w:r>
          </w:p>
        </w:tc>
        <w:tc>
          <w:tcPr>
            <w:tcW w:w="496" w:type="dxa"/>
            <w:vAlign w:val="center"/>
          </w:tcPr>
          <w:p w:rsidR="008A5137" w:rsidRPr="009D28C9" w:rsidRDefault="00141635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5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8A5137" w:rsidRPr="009D28C9" w:rsidRDefault="00F37A43" w:rsidP="00C00E18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Типовые задания для оценки освоения учебной дисциплины……………</w:t>
            </w:r>
            <w:r w:rsidR="00300670" w:rsidRPr="009D28C9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center"/>
          </w:tcPr>
          <w:p w:rsidR="008A5137" w:rsidRPr="009D28C9" w:rsidRDefault="007F658E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1</w:t>
            </w:r>
            <w:r w:rsidR="00E65737" w:rsidRPr="009D28C9">
              <w:rPr>
                <w:sz w:val="28"/>
                <w:szCs w:val="28"/>
              </w:rPr>
              <w:t>1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A5137" w:rsidRPr="009D28C9" w:rsidRDefault="00F37A43" w:rsidP="00C00E18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Контрольно-оценочные  материалы для итоговой аттестации…………</w:t>
            </w:r>
            <w:r w:rsidR="00300670" w:rsidRPr="009D28C9">
              <w:rPr>
                <w:sz w:val="28"/>
                <w:szCs w:val="28"/>
              </w:rPr>
              <w:t>…</w:t>
            </w:r>
          </w:p>
        </w:tc>
        <w:tc>
          <w:tcPr>
            <w:tcW w:w="496" w:type="dxa"/>
            <w:vAlign w:val="center"/>
          </w:tcPr>
          <w:p w:rsidR="008A5137" w:rsidRPr="009D28C9" w:rsidRDefault="007F658E" w:rsidP="00E65737">
            <w:pPr>
              <w:jc w:val="center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1</w:t>
            </w:r>
            <w:r w:rsidR="00E65737" w:rsidRPr="009D28C9">
              <w:rPr>
                <w:sz w:val="28"/>
                <w:szCs w:val="28"/>
              </w:rPr>
              <w:t>2</w:t>
            </w:r>
          </w:p>
        </w:tc>
      </w:tr>
      <w:tr w:rsidR="008A5137" w:rsidRPr="009D28C9" w:rsidTr="009D28C9">
        <w:tc>
          <w:tcPr>
            <w:tcW w:w="0" w:type="auto"/>
            <w:vAlign w:val="center"/>
          </w:tcPr>
          <w:p w:rsidR="008A5137" w:rsidRPr="009D28C9" w:rsidRDefault="009D28C9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A5137" w:rsidRPr="009D28C9" w:rsidRDefault="00260BF4" w:rsidP="00275EC6">
            <w:pPr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П</w:t>
            </w:r>
            <w:r w:rsidR="00F37A43" w:rsidRPr="009D28C9">
              <w:rPr>
                <w:sz w:val="28"/>
                <w:szCs w:val="28"/>
              </w:rPr>
              <w:t>риложение. Задания для оценки освоения учебной дисциплины</w:t>
            </w:r>
          </w:p>
        </w:tc>
        <w:tc>
          <w:tcPr>
            <w:tcW w:w="496" w:type="dxa"/>
            <w:vAlign w:val="center"/>
          </w:tcPr>
          <w:p w:rsidR="008A5137" w:rsidRPr="009D28C9" w:rsidRDefault="008A5137" w:rsidP="00F37A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Pr="009D28C9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9D28C9" w:rsidRPr="009D28C9" w:rsidRDefault="009D28C9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495BF0" w:rsidRPr="009D28C9" w:rsidRDefault="00495BF0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8A5137">
      <w:pPr>
        <w:spacing w:line="360" w:lineRule="auto"/>
        <w:jc w:val="both"/>
        <w:rPr>
          <w:sz w:val="28"/>
          <w:szCs w:val="28"/>
        </w:rPr>
      </w:pPr>
    </w:p>
    <w:p w:rsidR="00F37A43" w:rsidRPr="009D28C9" w:rsidRDefault="00F37A43" w:rsidP="00FB74D2">
      <w:pPr>
        <w:pStyle w:val="aa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F37A43" w:rsidRPr="009D28C9" w:rsidRDefault="00F37A43" w:rsidP="00F37A43">
      <w:pPr>
        <w:jc w:val="center"/>
        <w:rPr>
          <w:b/>
          <w:sz w:val="28"/>
          <w:szCs w:val="28"/>
        </w:rPr>
      </w:pPr>
    </w:p>
    <w:p w:rsidR="000061AF" w:rsidRPr="009D28C9" w:rsidRDefault="00023BC3" w:rsidP="000061AF">
      <w:pPr>
        <w:keepNext/>
        <w:keepLines/>
        <w:suppressLineNumbers/>
        <w:suppressAutoHyphens/>
        <w:ind w:firstLine="709"/>
        <w:jc w:val="both"/>
        <w:rPr>
          <w:i/>
          <w:lang w:eastAsia="ru-RU"/>
        </w:rPr>
      </w:pPr>
      <w:r w:rsidRPr="009D28C9">
        <w:rPr>
          <w:sz w:val="28"/>
          <w:szCs w:val="28"/>
          <w:lang w:eastAsia="ru-RU"/>
        </w:rPr>
        <w:t xml:space="preserve">Фонд </w:t>
      </w:r>
      <w:r w:rsidR="000061AF" w:rsidRPr="009D28C9">
        <w:rPr>
          <w:sz w:val="28"/>
          <w:szCs w:val="28"/>
          <w:lang w:eastAsia="ru-RU"/>
        </w:rPr>
        <w:t>оценочны</w:t>
      </w:r>
      <w:r w:rsidRPr="009D28C9">
        <w:rPr>
          <w:sz w:val="28"/>
          <w:szCs w:val="28"/>
          <w:lang w:eastAsia="ru-RU"/>
        </w:rPr>
        <w:t>х</w:t>
      </w:r>
      <w:r w:rsidR="000061AF" w:rsidRPr="009D28C9">
        <w:rPr>
          <w:sz w:val="28"/>
          <w:szCs w:val="28"/>
          <w:lang w:eastAsia="ru-RU"/>
        </w:rPr>
        <w:t xml:space="preserve"> средств</w:t>
      </w:r>
      <w:r w:rsidRPr="009D28C9">
        <w:rPr>
          <w:sz w:val="28"/>
          <w:szCs w:val="28"/>
          <w:lang w:eastAsia="ru-RU"/>
        </w:rPr>
        <w:t xml:space="preserve"> (Ф</w:t>
      </w:r>
      <w:r w:rsidR="000061AF" w:rsidRPr="009D28C9">
        <w:rPr>
          <w:sz w:val="28"/>
          <w:szCs w:val="28"/>
          <w:lang w:eastAsia="ru-RU"/>
        </w:rPr>
        <w:t>ОС) предназначены для контроля и оценки образовательных достижений обучающихся, освоивших программу учебной дисциплины ОП</w:t>
      </w:r>
      <w:r w:rsidR="00E65737" w:rsidRPr="009D28C9">
        <w:rPr>
          <w:sz w:val="28"/>
          <w:szCs w:val="28"/>
          <w:lang w:eastAsia="ru-RU"/>
        </w:rPr>
        <w:t>д</w:t>
      </w:r>
      <w:r w:rsidR="000061AF" w:rsidRPr="009D28C9">
        <w:rPr>
          <w:sz w:val="28"/>
          <w:szCs w:val="28"/>
          <w:lang w:eastAsia="ru-RU"/>
        </w:rPr>
        <w:t>.</w:t>
      </w:r>
      <w:r w:rsidR="00E65737" w:rsidRPr="009D28C9">
        <w:rPr>
          <w:sz w:val="28"/>
          <w:szCs w:val="28"/>
          <w:lang w:eastAsia="ru-RU"/>
        </w:rPr>
        <w:t>03</w:t>
      </w:r>
      <w:r w:rsidR="00711481" w:rsidRPr="009D28C9">
        <w:rPr>
          <w:sz w:val="28"/>
          <w:szCs w:val="28"/>
          <w:lang w:eastAsia="ru-RU"/>
        </w:rPr>
        <w:t xml:space="preserve"> </w:t>
      </w:r>
      <w:r w:rsidR="006A1AE0" w:rsidRPr="009D28C9">
        <w:rPr>
          <w:sz w:val="28"/>
          <w:szCs w:val="28"/>
          <w:lang w:eastAsia="ru-RU"/>
        </w:rPr>
        <w:t>Транспортная безопасность</w:t>
      </w:r>
      <w:r w:rsidR="000061AF" w:rsidRPr="009D28C9">
        <w:rPr>
          <w:sz w:val="28"/>
          <w:szCs w:val="28"/>
          <w:lang w:eastAsia="ru-RU"/>
        </w:rPr>
        <w:t>.</w:t>
      </w:r>
    </w:p>
    <w:p w:rsidR="000061AF" w:rsidRPr="009D28C9" w:rsidRDefault="00023BC3" w:rsidP="000061AF">
      <w:pPr>
        <w:ind w:firstLine="708"/>
        <w:jc w:val="both"/>
        <w:rPr>
          <w:sz w:val="28"/>
          <w:szCs w:val="28"/>
          <w:lang w:eastAsia="ru-RU"/>
        </w:rPr>
      </w:pPr>
      <w:r w:rsidRPr="009D28C9">
        <w:rPr>
          <w:sz w:val="28"/>
          <w:szCs w:val="28"/>
          <w:lang w:eastAsia="ru-RU"/>
        </w:rPr>
        <w:t>Ф</w:t>
      </w:r>
      <w:r w:rsidR="000061AF" w:rsidRPr="009D28C9">
        <w:rPr>
          <w:sz w:val="28"/>
          <w:szCs w:val="28"/>
          <w:lang w:eastAsia="ru-RU"/>
        </w:rPr>
        <w:t>ОС включают контрольные материалы для проведения текущего контроля, рубежного контроля и промежуточной аттестации.</w:t>
      </w:r>
    </w:p>
    <w:p w:rsidR="000061AF" w:rsidRPr="009D28C9" w:rsidRDefault="00023BC3" w:rsidP="000061AF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  <w:lang w:eastAsia="ru-RU"/>
        </w:rPr>
        <w:t>Ф</w:t>
      </w:r>
      <w:r w:rsidR="000061AF" w:rsidRPr="009D28C9">
        <w:rPr>
          <w:sz w:val="28"/>
          <w:szCs w:val="28"/>
          <w:lang w:eastAsia="ru-RU"/>
        </w:rPr>
        <w:t xml:space="preserve">ОС разработаны на основе ФГОС СПО специальности </w:t>
      </w:r>
      <w:r w:rsidR="00EC0BA2" w:rsidRPr="009D28C9">
        <w:rPr>
          <w:sz w:val="28"/>
          <w:szCs w:val="28"/>
          <w:lang w:eastAsia="ru-RU"/>
        </w:rPr>
        <w:t>08.02.10</w:t>
      </w:r>
      <w:r w:rsidR="000061AF" w:rsidRPr="009D28C9">
        <w:rPr>
          <w:sz w:val="28"/>
          <w:szCs w:val="28"/>
          <w:lang w:eastAsia="ru-RU"/>
        </w:rPr>
        <w:t xml:space="preserve"> Строительство железных дорог, путь и путевое хозяйство и рабочей программы учебной дисциплины ОП</w:t>
      </w:r>
      <w:r w:rsidR="00E65737" w:rsidRPr="009D28C9">
        <w:rPr>
          <w:sz w:val="28"/>
          <w:szCs w:val="28"/>
          <w:lang w:eastAsia="ru-RU"/>
        </w:rPr>
        <w:t>д</w:t>
      </w:r>
      <w:r w:rsidR="000061AF" w:rsidRPr="009D28C9">
        <w:rPr>
          <w:sz w:val="28"/>
          <w:szCs w:val="28"/>
          <w:lang w:eastAsia="ru-RU"/>
        </w:rPr>
        <w:t>.</w:t>
      </w:r>
      <w:r w:rsidR="00E65737" w:rsidRPr="009D28C9">
        <w:rPr>
          <w:sz w:val="28"/>
          <w:szCs w:val="28"/>
          <w:lang w:eastAsia="ru-RU"/>
        </w:rPr>
        <w:t>03</w:t>
      </w:r>
      <w:r w:rsidR="00711481" w:rsidRPr="009D28C9">
        <w:rPr>
          <w:sz w:val="28"/>
          <w:szCs w:val="28"/>
          <w:lang w:eastAsia="ru-RU"/>
        </w:rPr>
        <w:t xml:space="preserve"> </w:t>
      </w:r>
      <w:r w:rsidR="006A1AE0" w:rsidRPr="009D28C9">
        <w:rPr>
          <w:sz w:val="28"/>
          <w:szCs w:val="28"/>
          <w:lang w:eastAsia="ru-RU"/>
        </w:rPr>
        <w:t>Транспортная безопасность</w:t>
      </w:r>
      <w:r w:rsidR="000061AF" w:rsidRPr="009D28C9">
        <w:rPr>
          <w:sz w:val="28"/>
          <w:szCs w:val="28"/>
          <w:lang w:eastAsia="ru-RU"/>
        </w:rPr>
        <w:t>.</w:t>
      </w:r>
    </w:p>
    <w:p w:rsidR="00F37A43" w:rsidRPr="009D28C9" w:rsidRDefault="00495BF0" w:rsidP="000061AF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В р</w:t>
      </w:r>
      <w:r w:rsidR="00482C31" w:rsidRPr="009D28C9">
        <w:rPr>
          <w:sz w:val="28"/>
          <w:szCs w:val="28"/>
        </w:rPr>
        <w:t>езультат</w:t>
      </w:r>
      <w:r w:rsidRPr="009D28C9">
        <w:rPr>
          <w:sz w:val="28"/>
          <w:szCs w:val="28"/>
        </w:rPr>
        <w:t>е</w:t>
      </w:r>
      <w:r w:rsidR="00F37A43" w:rsidRPr="009D28C9">
        <w:rPr>
          <w:sz w:val="28"/>
          <w:szCs w:val="28"/>
        </w:rPr>
        <w:t xml:space="preserve"> освоения учебной дисциплины ОП</w:t>
      </w:r>
      <w:r w:rsidR="00E65737" w:rsidRPr="009D28C9">
        <w:rPr>
          <w:sz w:val="28"/>
          <w:szCs w:val="28"/>
        </w:rPr>
        <w:t>д</w:t>
      </w:r>
      <w:r w:rsidR="00F37A43" w:rsidRPr="009D28C9">
        <w:rPr>
          <w:sz w:val="28"/>
          <w:szCs w:val="28"/>
        </w:rPr>
        <w:t>.</w:t>
      </w:r>
      <w:r w:rsidR="00E65737" w:rsidRPr="009D28C9">
        <w:rPr>
          <w:sz w:val="28"/>
          <w:szCs w:val="28"/>
        </w:rPr>
        <w:t xml:space="preserve">03 </w:t>
      </w:r>
      <w:r w:rsidR="006A1AE0" w:rsidRPr="009D28C9">
        <w:rPr>
          <w:sz w:val="28"/>
          <w:szCs w:val="28"/>
        </w:rPr>
        <w:t>Транспортная безопасность</w:t>
      </w:r>
      <w:r w:rsidR="00E65737" w:rsidRP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обучающийся должен обладать</w:t>
      </w:r>
      <w:r w:rsidR="00482C31" w:rsidRPr="009D28C9">
        <w:rPr>
          <w:sz w:val="28"/>
          <w:szCs w:val="28"/>
        </w:rPr>
        <w:t xml:space="preserve"> предусмотренными ФГОС</w:t>
      </w:r>
      <w:r w:rsidRPr="009D28C9">
        <w:rPr>
          <w:sz w:val="28"/>
          <w:szCs w:val="28"/>
        </w:rPr>
        <w:t xml:space="preserve"> СПО</w:t>
      </w:r>
      <w:r w:rsidR="00B044B2" w:rsidRPr="009D28C9">
        <w:rPr>
          <w:sz w:val="28"/>
          <w:szCs w:val="28"/>
        </w:rPr>
        <w:t xml:space="preserve"> следующим умениями,</w:t>
      </w:r>
      <w:r w:rsidR="00482C31" w:rsidRPr="009D28C9">
        <w:rPr>
          <w:sz w:val="28"/>
          <w:szCs w:val="28"/>
        </w:rPr>
        <w:t xml:space="preserve"> знаниями, </w:t>
      </w:r>
      <w:r w:rsidR="00B044B2" w:rsidRPr="009D28C9">
        <w:rPr>
          <w:sz w:val="28"/>
          <w:szCs w:val="28"/>
        </w:rPr>
        <w:t>которые формируют общие</w:t>
      </w:r>
      <w:r w:rsidR="00E65737" w:rsidRPr="009D28C9">
        <w:rPr>
          <w:sz w:val="28"/>
          <w:szCs w:val="28"/>
        </w:rPr>
        <w:t xml:space="preserve"> и профессиональные компетенции:</w:t>
      </w: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8C9">
        <w:rPr>
          <w:sz w:val="28"/>
          <w:szCs w:val="28"/>
        </w:rPr>
        <w:t>У 3.1.01 производить осмотр участка железнодорожного пути и искусственных сооружений;</w:t>
      </w: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Уо 3.02 </w:t>
      </w:r>
      <w:r w:rsidRPr="009D28C9">
        <w:rPr>
          <w:sz w:val="28"/>
          <w:szCs w:val="28"/>
        </w:rPr>
        <w:t>своевременно принимать необходимые решения в зоне своей ответственности;</w:t>
      </w: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Уо 3.04 </w:t>
      </w:r>
      <w:r w:rsidRPr="009D28C9">
        <w:rPr>
          <w:sz w:val="28"/>
          <w:szCs w:val="28"/>
        </w:rPr>
        <w:t>принимать персональную ответственность за полученные результаты, за ошибки и последствия своих решений;</w:t>
      </w:r>
    </w:p>
    <w:p w:rsidR="006A1AE0" w:rsidRPr="009D28C9" w:rsidRDefault="00E65737" w:rsidP="00E65737">
      <w:pPr>
        <w:jc w:val="both"/>
        <w:rPr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Уо 5.01 </w:t>
      </w:r>
      <w:r w:rsidRPr="009D28C9">
        <w:rPr>
          <w:iCs/>
          <w:sz w:val="28"/>
          <w:szCs w:val="28"/>
        </w:rPr>
        <w:t>применять средства информационных технологий для решения профессиональных задач</w:t>
      </w:r>
    </w:p>
    <w:p w:rsidR="006A1AE0" w:rsidRPr="009D28C9" w:rsidRDefault="006A1AE0" w:rsidP="006A1AE0">
      <w:pPr>
        <w:ind w:firstLine="708"/>
        <w:jc w:val="both"/>
        <w:rPr>
          <w:sz w:val="28"/>
          <w:szCs w:val="28"/>
        </w:rPr>
      </w:pP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8C9">
        <w:rPr>
          <w:sz w:val="28"/>
          <w:szCs w:val="28"/>
        </w:rPr>
        <w:t>З 3.2.01 систему надзора, ухода и ремонта искусственных сооружений;</w:t>
      </w: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Зо 3.02 </w:t>
      </w:r>
      <w:r w:rsidRPr="009D28C9">
        <w:rPr>
          <w:iCs/>
          <w:sz w:val="28"/>
          <w:szCs w:val="28"/>
        </w:rPr>
        <w:t>технологии принятия решений в профессиональной деятельности;</w:t>
      </w:r>
    </w:p>
    <w:p w:rsidR="00E65737" w:rsidRPr="009D28C9" w:rsidRDefault="00E65737" w:rsidP="00E6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Зо 3.03 </w:t>
      </w:r>
      <w:r w:rsidRPr="009D28C9">
        <w:rPr>
          <w:sz w:val="28"/>
          <w:szCs w:val="28"/>
          <w:shd w:val="clear" w:color="auto" w:fill="FFFFFF"/>
        </w:rPr>
        <w:t>суть понятия «ответственность», как необходимость, обязанность отвечать за свои действия, поступки, быть ответственным за них;</w:t>
      </w:r>
    </w:p>
    <w:p w:rsidR="00E65737" w:rsidRPr="009D28C9" w:rsidRDefault="00E65737" w:rsidP="00E65737">
      <w:pPr>
        <w:jc w:val="both"/>
        <w:rPr>
          <w:iCs/>
          <w:sz w:val="28"/>
          <w:szCs w:val="28"/>
        </w:rPr>
      </w:pPr>
      <w:r w:rsidRPr="009D28C9">
        <w:rPr>
          <w:bCs/>
          <w:iCs/>
          <w:sz w:val="28"/>
          <w:szCs w:val="28"/>
        </w:rPr>
        <w:t xml:space="preserve">Зо 4.01 </w:t>
      </w:r>
      <w:r w:rsidRPr="009D28C9">
        <w:rPr>
          <w:iCs/>
          <w:sz w:val="28"/>
          <w:szCs w:val="28"/>
        </w:rPr>
        <w:t>номенклатуру информационных источников, применяемых в профессиональной деятельности.</w:t>
      </w:r>
    </w:p>
    <w:p w:rsidR="00E65737" w:rsidRPr="009D28C9" w:rsidRDefault="00E65737" w:rsidP="00E65737">
      <w:pPr>
        <w:jc w:val="both"/>
        <w:rPr>
          <w:sz w:val="28"/>
          <w:szCs w:val="28"/>
        </w:rPr>
      </w:pPr>
    </w:p>
    <w:p w:rsidR="00E65737" w:rsidRPr="009D28C9" w:rsidRDefault="00E65737" w:rsidP="00E65737">
      <w:pPr>
        <w:suppressAutoHyphens/>
        <w:jc w:val="both"/>
        <w:rPr>
          <w:sz w:val="28"/>
          <w:szCs w:val="28"/>
        </w:rPr>
      </w:pPr>
      <w:r w:rsidRPr="009D28C9">
        <w:rPr>
          <w:iCs/>
          <w:sz w:val="28"/>
          <w:szCs w:val="28"/>
        </w:rPr>
        <w:t>ОК 3.</w:t>
      </w:r>
      <w:r w:rsidRPr="009D28C9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E65737" w:rsidRPr="009D28C9" w:rsidRDefault="00E65737" w:rsidP="00E65737">
      <w:pPr>
        <w:suppressAutoHyphens/>
        <w:jc w:val="both"/>
        <w:rPr>
          <w:iCs/>
          <w:sz w:val="28"/>
          <w:szCs w:val="28"/>
        </w:rPr>
      </w:pPr>
      <w:r w:rsidRPr="009D28C9">
        <w:rPr>
          <w:iCs/>
          <w:sz w:val="28"/>
          <w:szCs w:val="28"/>
        </w:rPr>
        <w:t>ОК 4.</w:t>
      </w:r>
      <w:r w:rsidRPr="009D28C9">
        <w:t xml:space="preserve"> </w:t>
      </w:r>
      <w:r w:rsidRPr="009D28C9">
        <w:rPr>
          <w:iCs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5737" w:rsidRPr="009D28C9" w:rsidRDefault="00E65737" w:rsidP="00E65737">
      <w:pPr>
        <w:suppressAutoHyphens/>
        <w:jc w:val="both"/>
        <w:rPr>
          <w:iCs/>
          <w:sz w:val="28"/>
          <w:szCs w:val="28"/>
        </w:rPr>
      </w:pPr>
      <w:r w:rsidRPr="009D28C9">
        <w:rPr>
          <w:iCs/>
          <w:sz w:val="28"/>
          <w:szCs w:val="28"/>
        </w:rPr>
        <w:t>ОК 5.</w:t>
      </w:r>
      <w:r w:rsidRPr="009D28C9">
        <w:t xml:space="preserve"> </w:t>
      </w:r>
      <w:r w:rsidRPr="009D28C9">
        <w:rPr>
          <w:iCs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E65737" w:rsidRPr="009D28C9" w:rsidRDefault="00E65737" w:rsidP="00E65737">
      <w:pPr>
        <w:suppressAutoHyphens/>
        <w:jc w:val="both"/>
        <w:rPr>
          <w:iCs/>
          <w:sz w:val="28"/>
          <w:szCs w:val="28"/>
        </w:rPr>
      </w:pPr>
    </w:p>
    <w:p w:rsidR="00E65737" w:rsidRPr="009D28C9" w:rsidRDefault="00E65737" w:rsidP="00E65737">
      <w:pPr>
        <w:suppressAutoHyphens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ПК 3.1.</w:t>
      </w:r>
      <w:r w:rsidRPr="009D28C9">
        <w:t xml:space="preserve"> </w:t>
      </w:r>
      <w:r w:rsidRPr="009D28C9">
        <w:rPr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32481E" w:rsidRPr="009D28C9" w:rsidRDefault="00E65737" w:rsidP="00E65737">
      <w:pPr>
        <w:suppressAutoHyphens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3B4490" w:rsidRPr="009D28C9" w:rsidRDefault="003B4490" w:rsidP="00F37A43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Итоговая аттестация в форме </w:t>
      </w:r>
      <w:r w:rsidR="009021FD" w:rsidRPr="009D28C9">
        <w:rPr>
          <w:sz w:val="28"/>
          <w:szCs w:val="28"/>
        </w:rPr>
        <w:t>дифференцированного зачета</w:t>
      </w:r>
      <w:r w:rsidRPr="009D28C9">
        <w:rPr>
          <w:sz w:val="28"/>
          <w:szCs w:val="28"/>
        </w:rPr>
        <w:t>.</w:t>
      </w:r>
    </w:p>
    <w:p w:rsidR="003B4490" w:rsidRPr="009D28C9" w:rsidRDefault="00FD05F7" w:rsidP="00FB74D2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D28C9">
        <w:rPr>
          <w:b/>
          <w:caps/>
          <w:sz w:val="28"/>
          <w:szCs w:val="28"/>
        </w:rPr>
        <w:lastRenderedPageBreak/>
        <w:t xml:space="preserve">контроль и </w:t>
      </w:r>
      <w:r w:rsidR="003B4490" w:rsidRPr="009D28C9">
        <w:rPr>
          <w:b/>
          <w:caps/>
          <w:sz w:val="28"/>
          <w:szCs w:val="28"/>
        </w:rPr>
        <w:t>результаты освоения учебной дисциплины</w:t>
      </w:r>
    </w:p>
    <w:p w:rsidR="003B4490" w:rsidRPr="009D28C9" w:rsidRDefault="003B4490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caps/>
          <w:sz w:val="28"/>
          <w:szCs w:val="28"/>
        </w:rPr>
      </w:pPr>
    </w:p>
    <w:p w:rsidR="00FD05F7" w:rsidRPr="009D28C9" w:rsidRDefault="007B1DA6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</w:t>
      </w:r>
      <w:r w:rsidR="00E65737" w:rsidRPr="009D28C9">
        <w:rPr>
          <w:sz w:val="28"/>
          <w:szCs w:val="28"/>
        </w:rPr>
        <w:t xml:space="preserve"> </w:t>
      </w:r>
      <w:r w:rsidRPr="009D28C9">
        <w:rPr>
          <w:sz w:val="28"/>
          <w:szCs w:val="28"/>
        </w:rPr>
        <w:t>а также динамика формирования общих компетенций.</w:t>
      </w:r>
    </w:p>
    <w:p w:rsidR="007B1DA6" w:rsidRPr="009D28C9" w:rsidRDefault="007B1DA6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4423"/>
        <w:gridCol w:w="2376"/>
      </w:tblGrid>
      <w:tr w:rsidR="00083759" w:rsidRPr="009D28C9" w:rsidTr="0030067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F7" w:rsidRPr="009D28C9" w:rsidRDefault="00FD05F7" w:rsidP="00426980">
            <w:pPr>
              <w:jc w:val="center"/>
              <w:rPr>
                <w:b/>
                <w:bCs/>
              </w:rPr>
            </w:pPr>
            <w:r w:rsidRPr="009D28C9">
              <w:rPr>
                <w:b/>
                <w:bCs/>
              </w:rPr>
              <w:t xml:space="preserve">Результаты </w:t>
            </w:r>
            <w:r w:rsidR="005D6F2A" w:rsidRPr="009D28C9">
              <w:rPr>
                <w:b/>
                <w:bCs/>
              </w:rPr>
              <w:t>обучения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F7" w:rsidRPr="009D28C9" w:rsidRDefault="00FD05F7" w:rsidP="00300670">
            <w:pPr>
              <w:jc w:val="center"/>
              <w:rPr>
                <w:bCs/>
              </w:rPr>
            </w:pPr>
            <w:r w:rsidRPr="009D28C9">
              <w:rPr>
                <w:b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5F7" w:rsidRPr="009D28C9" w:rsidRDefault="00FD05F7" w:rsidP="00300670">
            <w:pPr>
              <w:jc w:val="center"/>
              <w:rPr>
                <w:b/>
                <w:bCs/>
              </w:rPr>
            </w:pPr>
            <w:r w:rsidRPr="009D28C9">
              <w:rPr>
                <w:b/>
              </w:rPr>
              <w:t xml:space="preserve">Формы и методы контроля и оценки </w:t>
            </w:r>
          </w:p>
        </w:tc>
      </w:tr>
      <w:tr w:rsidR="00426980" w:rsidRPr="009D28C9" w:rsidTr="00AE2DDF">
        <w:trPr>
          <w:trHeight w:val="505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t>У 3.1.01 производить осмотр участка железнодорожного пути и искусственных сооружений;</w:t>
            </w:r>
          </w:p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rPr>
                <w:bCs/>
                <w:iCs/>
              </w:rPr>
              <w:t xml:space="preserve">Уо 3.02 </w:t>
            </w:r>
            <w:r w:rsidRPr="009D28C9">
              <w:t>своевременно принимать необходимые решения в зоне своей ответственности;</w:t>
            </w:r>
          </w:p>
          <w:p w:rsidR="00426980" w:rsidRPr="009D28C9" w:rsidRDefault="00426980" w:rsidP="00426980">
            <w:pPr>
              <w:widowControl w:val="0"/>
              <w:suppressAutoHyphens/>
              <w:ind w:right="76"/>
              <w:jc w:val="both"/>
            </w:pPr>
            <w:r w:rsidRPr="009D28C9">
              <w:rPr>
                <w:bCs/>
                <w:iCs/>
              </w:rPr>
              <w:t xml:space="preserve">Уо 3.04 </w:t>
            </w:r>
            <w:r w:rsidRPr="009D28C9">
              <w:t>принимать персональную ответственность за полученные результаты, за ошибки и последствия своих решений;</w:t>
            </w:r>
          </w:p>
          <w:p w:rsidR="00426980" w:rsidRPr="009D28C9" w:rsidRDefault="00426980" w:rsidP="00426980">
            <w:pPr>
              <w:widowControl w:val="0"/>
              <w:suppressAutoHyphens/>
              <w:ind w:right="76"/>
              <w:jc w:val="both"/>
            </w:pPr>
            <w:r w:rsidRPr="009D28C9">
              <w:rPr>
                <w:bCs/>
                <w:iCs/>
              </w:rPr>
              <w:t xml:space="preserve">Уо 5.01 </w:t>
            </w:r>
            <w:r w:rsidRPr="009D28C9">
              <w:rPr>
                <w:iCs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980" w:rsidRPr="009D28C9" w:rsidRDefault="00426980" w:rsidP="00426980">
            <w:pPr>
              <w:tabs>
                <w:tab w:val="left" w:pos="459"/>
              </w:tabs>
              <w:autoSpaceDE w:val="0"/>
              <w:autoSpaceDN w:val="0"/>
              <w:adjustRightInd w:val="0"/>
            </w:pPr>
            <w:r w:rsidRPr="009D28C9">
              <w:t xml:space="preserve">- обучающийся демонстрирует способность применять нормативную правовую базу по транспортной безопасности в своей профессиональной деятельности; </w:t>
            </w:r>
          </w:p>
          <w:p w:rsidR="00426980" w:rsidRPr="009D28C9" w:rsidRDefault="00426980" w:rsidP="00426980">
            <w:pPr>
              <w:jc w:val="both"/>
              <w:rPr>
                <w:bCs/>
              </w:rPr>
            </w:pPr>
            <w:r w:rsidRPr="009D28C9">
              <w:t>- обеспечивает транспортную безопасность на объекте своей профессиональной деятельности (объекте транспортной инфраструктуры или транспортном средстве железнодорожного транспорта)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26980" w:rsidRPr="009D28C9" w:rsidRDefault="00426980" w:rsidP="00426980">
            <w:r w:rsidRPr="009D28C9">
              <w:t>- экспертное наблюдение за деятельностью обучающихся на практических занятиях;</w:t>
            </w:r>
          </w:p>
          <w:p w:rsidR="00426980" w:rsidRPr="009D28C9" w:rsidRDefault="00426980" w:rsidP="00426980">
            <w:pPr>
              <w:rPr>
                <w:bCs/>
              </w:rPr>
            </w:pPr>
            <w:r w:rsidRPr="009D28C9">
              <w:rPr>
                <w:bCs/>
              </w:rPr>
              <w:t>- оценка результатов выполнения практических работ;</w:t>
            </w:r>
          </w:p>
          <w:p w:rsidR="00426980" w:rsidRPr="009D28C9" w:rsidRDefault="00426980" w:rsidP="00426980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 w:rsidRPr="009D28C9">
              <w:rPr>
                <w:rFonts w:ascii="Times New Roman" w:hAnsi="Times New Roman"/>
              </w:rPr>
              <w:t>- контрольная работа;</w:t>
            </w:r>
          </w:p>
          <w:p w:rsidR="00426980" w:rsidRPr="009D28C9" w:rsidRDefault="00426980" w:rsidP="00426980">
            <w:r w:rsidRPr="009D28C9">
              <w:t>- экзамен</w:t>
            </w:r>
          </w:p>
        </w:tc>
      </w:tr>
      <w:tr w:rsidR="00083759" w:rsidRPr="009D28C9" w:rsidTr="003C48DD">
        <w:trPr>
          <w:trHeight w:val="63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t>З 3.2.01 систему надзора, ухода и ремонта искусственных сооружений;</w:t>
            </w:r>
          </w:p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9D28C9">
              <w:rPr>
                <w:bCs/>
                <w:iCs/>
              </w:rPr>
              <w:t xml:space="preserve">Зо 3.02 </w:t>
            </w:r>
            <w:r w:rsidRPr="009D28C9">
              <w:rPr>
                <w:iCs/>
              </w:rPr>
              <w:t>технологии принятия решений в профессиональной деятельности;</w:t>
            </w:r>
          </w:p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rPr>
                <w:bCs/>
                <w:iCs/>
              </w:rPr>
              <w:t xml:space="preserve">Зо 3.03 </w:t>
            </w:r>
            <w:r w:rsidRPr="009D28C9">
              <w:rPr>
                <w:shd w:val="clear" w:color="auto" w:fill="FFFFFF"/>
              </w:rPr>
              <w:t>суть понятия «ответственность», как необходимость, обязанность отвечать за свои действия, поступки, быть ответственным за них;</w:t>
            </w:r>
          </w:p>
          <w:p w:rsidR="000B0194" w:rsidRPr="009D28C9" w:rsidRDefault="00426980" w:rsidP="00426980">
            <w:pPr>
              <w:widowControl w:val="0"/>
              <w:suppressAutoHyphens/>
              <w:ind w:right="76"/>
              <w:jc w:val="both"/>
            </w:pPr>
            <w:r w:rsidRPr="009D28C9">
              <w:rPr>
                <w:bCs/>
                <w:iCs/>
              </w:rPr>
              <w:t xml:space="preserve">Зо 4.01 </w:t>
            </w:r>
            <w:r w:rsidRPr="009D28C9">
              <w:rPr>
                <w:iCs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6980" w:rsidRPr="009D28C9" w:rsidRDefault="00426980" w:rsidP="00426980">
            <w:pPr>
              <w:tabs>
                <w:tab w:val="left" w:pos="459"/>
              </w:tabs>
              <w:autoSpaceDE w:val="0"/>
              <w:autoSpaceDN w:val="0"/>
              <w:adjustRightInd w:val="0"/>
            </w:pPr>
            <w:r w:rsidRPr="009D28C9">
              <w:t xml:space="preserve">- обучающийся использует в своей деятельности нормативную правовую базу в сфере транспортной безопасности на железнодорожном транспорте; </w:t>
            </w:r>
          </w:p>
          <w:p w:rsidR="00426980" w:rsidRPr="009D28C9" w:rsidRDefault="00426980" w:rsidP="00426980">
            <w:pPr>
              <w:tabs>
                <w:tab w:val="left" w:pos="459"/>
              </w:tabs>
              <w:autoSpaceDE w:val="0"/>
              <w:autoSpaceDN w:val="0"/>
              <w:adjustRightInd w:val="0"/>
            </w:pPr>
            <w:r w:rsidRPr="009D28C9">
              <w:t xml:space="preserve">- объясняет основные понятия, цели и задачи обеспечения транспортной безопасности; </w:t>
            </w:r>
          </w:p>
          <w:p w:rsidR="00426980" w:rsidRPr="009D28C9" w:rsidRDefault="00426980" w:rsidP="00426980">
            <w:pPr>
              <w:tabs>
                <w:tab w:val="left" w:pos="459"/>
              </w:tabs>
              <w:autoSpaceDE w:val="0"/>
              <w:autoSpaceDN w:val="0"/>
              <w:adjustRightInd w:val="0"/>
            </w:pPr>
            <w:r w:rsidRPr="009D28C9">
              <w:t xml:space="preserve">- описывает права и обязанности субъектов транспортной инфраструктуры и перевозчиков в сфере транспортной безопасности; </w:t>
            </w:r>
          </w:p>
          <w:p w:rsidR="003C48DD" w:rsidRPr="009D28C9" w:rsidRDefault="00426980" w:rsidP="00426980">
            <w:pPr>
              <w:jc w:val="both"/>
              <w:rPr>
                <w:bCs/>
              </w:rPr>
            </w:pPr>
            <w:r w:rsidRPr="009D28C9">
              <w:t>- демонстрирует знание основ организации оценки уязвимости объектов транспортной инфраструктуры и 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26980" w:rsidRPr="009D28C9" w:rsidRDefault="00426980" w:rsidP="00426980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</w:rPr>
            </w:pPr>
            <w:r w:rsidRPr="009D28C9">
              <w:rPr>
                <w:rFonts w:ascii="Times New Roman" w:hAnsi="Times New Roman"/>
                <w:iCs/>
                <w:sz w:val="22"/>
                <w:szCs w:val="22"/>
              </w:rPr>
              <w:t>- различные виды устного и письменного опроса;</w:t>
            </w:r>
          </w:p>
          <w:p w:rsidR="00426980" w:rsidRPr="009D28C9" w:rsidRDefault="00426980" w:rsidP="00426980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9D28C9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426980" w:rsidRPr="009D28C9" w:rsidRDefault="00426980" w:rsidP="00426980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9D28C9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426980" w:rsidRPr="009D28C9" w:rsidRDefault="00426980" w:rsidP="00426980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</w:rPr>
            </w:pPr>
            <w:r w:rsidRPr="009D28C9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3C48DD" w:rsidRPr="009D28C9" w:rsidRDefault="00426980" w:rsidP="00426980">
            <w:pPr>
              <w:jc w:val="both"/>
            </w:pPr>
            <w:r w:rsidRPr="009D28C9">
              <w:rPr>
                <w:sz w:val="22"/>
                <w:szCs w:val="22"/>
              </w:rPr>
              <w:t>- экзамен</w:t>
            </w:r>
          </w:p>
        </w:tc>
      </w:tr>
    </w:tbl>
    <w:p w:rsidR="003B4490" w:rsidRPr="009D28C9" w:rsidRDefault="003B4490" w:rsidP="003B44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</w:p>
    <w:p w:rsidR="003B4490" w:rsidRPr="009D28C9" w:rsidRDefault="003B449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FB74D2" w:rsidRPr="009D28C9" w:rsidRDefault="00FB74D2" w:rsidP="00F37A43">
      <w:pPr>
        <w:ind w:firstLine="708"/>
        <w:jc w:val="both"/>
        <w:rPr>
          <w:b/>
          <w:sz w:val="28"/>
          <w:szCs w:val="28"/>
        </w:rPr>
      </w:pPr>
    </w:p>
    <w:p w:rsidR="005D7A99" w:rsidRPr="009D28C9" w:rsidRDefault="00300670" w:rsidP="009815A7">
      <w:pPr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>3 ОЦЕНКА ОСВОЕНИЯ УЧЕБНОЙ ДИСЦИПЛИНЫ</w:t>
      </w:r>
    </w:p>
    <w:p w:rsidR="00C00E18" w:rsidRPr="009D28C9" w:rsidRDefault="00C00E18" w:rsidP="009815A7">
      <w:pPr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t>3.1 Формы и методы оценивания</w:t>
      </w:r>
    </w:p>
    <w:p w:rsidR="00C00E18" w:rsidRPr="009D28C9" w:rsidRDefault="00C00E18" w:rsidP="00300670">
      <w:pPr>
        <w:ind w:firstLine="708"/>
        <w:jc w:val="center"/>
        <w:rPr>
          <w:b/>
          <w:sz w:val="28"/>
          <w:szCs w:val="28"/>
        </w:rPr>
      </w:pPr>
    </w:p>
    <w:p w:rsidR="007B1DA6" w:rsidRPr="009D28C9" w:rsidRDefault="007B1DA6" w:rsidP="007B1DA6">
      <w:pPr>
        <w:ind w:firstLine="567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Предметом оценки служат знания и умения, предусмотренные ФГОС СПО по дисциплине ОП</w:t>
      </w:r>
      <w:r w:rsidR="00141635" w:rsidRPr="009D28C9">
        <w:rPr>
          <w:sz w:val="28"/>
          <w:szCs w:val="28"/>
        </w:rPr>
        <w:t>д</w:t>
      </w:r>
      <w:r w:rsidRPr="009D28C9">
        <w:rPr>
          <w:sz w:val="28"/>
          <w:szCs w:val="28"/>
        </w:rPr>
        <w:t>.</w:t>
      </w:r>
      <w:r w:rsidR="00141635" w:rsidRPr="009D28C9">
        <w:rPr>
          <w:sz w:val="28"/>
          <w:szCs w:val="28"/>
        </w:rPr>
        <w:t>03</w:t>
      </w:r>
      <w:r w:rsidR="00711481" w:rsidRPr="009D28C9">
        <w:rPr>
          <w:sz w:val="28"/>
          <w:szCs w:val="28"/>
        </w:rPr>
        <w:t xml:space="preserve"> </w:t>
      </w:r>
      <w:r w:rsidR="003C48DD" w:rsidRPr="009D28C9">
        <w:rPr>
          <w:sz w:val="28"/>
          <w:szCs w:val="28"/>
        </w:rPr>
        <w:t>Транспортная безопасность</w:t>
      </w:r>
      <w:r w:rsidRPr="009D28C9">
        <w:rPr>
          <w:sz w:val="28"/>
          <w:szCs w:val="28"/>
        </w:rPr>
        <w:t xml:space="preserve"> и направленные на формирование общих и профессиональных компетенций.</w:t>
      </w:r>
    </w:p>
    <w:p w:rsidR="007B1DA6" w:rsidRPr="009D28C9" w:rsidRDefault="007B1DA6" w:rsidP="007B1DA6">
      <w:pPr>
        <w:ind w:firstLine="709"/>
        <w:jc w:val="both"/>
        <w:rPr>
          <w:sz w:val="28"/>
          <w:szCs w:val="28"/>
        </w:rPr>
      </w:pPr>
      <w:r w:rsidRPr="009D28C9">
        <w:rPr>
          <w:sz w:val="28"/>
          <w:szCs w:val="28"/>
        </w:rPr>
        <w:t xml:space="preserve">Промежуточная аттестация проводится в форме </w:t>
      </w:r>
      <w:r w:rsidR="009021FD" w:rsidRPr="009D28C9">
        <w:rPr>
          <w:sz w:val="28"/>
          <w:szCs w:val="28"/>
        </w:rPr>
        <w:t>дифференцированного зачета</w:t>
      </w:r>
      <w:r w:rsidRPr="009D28C9">
        <w:rPr>
          <w:sz w:val="28"/>
          <w:szCs w:val="28"/>
        </w:rPr>
        <w:t xml:space="preserve"> по окончании изучения дисциплины.</w:t>
      </w:r>
    </w:p>
    <w:p w:rsidR="007B1DA6" w:rsidRPr="009D28C9" w:rsidRDefault="007B1DA6" w:rsidP="007B1DA6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В системе оценки знаний и умений используются следующие критерии:</w:t>
      </w:r>
    </w:p>
    <w:p w:rsidR="007B1DA6" w:rsidRPr="009D28C9" w:rsidRDefault="007B1DA6" w:rsidP="007B1DA6">
      <w:pPr>
        <w:ind w:firstLine="708"/>
        <w:jc w:val="both"/>
        <w:rPr>
          <w:sz w:val="28"/>
          <w:szCs w:val="28"/>
        </w:rPr>
      </w:pPr>
      <w:r w:rsidRPr="009D28C9">
        <w:rPr>
          <w:b/>
          <w:bCs/>
          <w:sz w:val="28"/>
          <w:szCs w:val="28"/>
        </w:rPr>
        <w:t>«Отлично»</w:t>
      </w:r>
      <w:r w:rsidRPr="009D28C9">
        <w:rPr>
          <w:sz w:val="28"/>
          <w:szCs w:val="28"/>
        </w:rPr>
        <w:t xml:space="preserve"> –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7B1DA6" w:rsidRPr="009D28C9" w:rsidRDefault="007B1DA6" w:rsidP="007B1DA6">
      <w:pPr>
        <w:ind w:firstLine="708"/>
        <w:jc w:val="both"/>
        <w:rPr>
          <w:sz w:val="28"/>
          <w:szCs w:val="28"/>
        </w:rPr>
      </w:pPr>
      <w:r w:rsidRPr="009D28C9">
        <w:rPr>
          <w:b/>
          <w:bCs/>
          <w:sz w:val="28"/>
          <w:szCs w:val="28"/>
        </w:rPr>
        <w:t>«Хорошо»</w:t>
      </w:r>
      <w:r w:rsidRPr="009D28C9">
        <w:rPr>
          <w:sz w:val="28"/>
          <w:szCs w:val="28"/>
        </w:rPr>
        <w:t xml:space="preserve"> –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7B1DA6" w:rsidRPr="009D28C9" w:rsidRDefault="007B1DA6" w:rsidP="007B1DA6">
      <w:pPr>
        <w:ind w:firstLine="708"/>
        <w:jc w:val="both"/>
        <w:rPr>
          <w:sz w:val="28"/>
          <w:szCs w:val="28"/>
        </w:rPr>
      </w:pPr>
      <w:r w:rsidRPr="009D28C9">
        <w:rPr>
          <w:b/>
          <w:bCs/>
          <w:sz w:val="28"/>
          <w:szCs w:val="28"/>
        </w:rPr>
        <w:t xml:space="preserve">«Удовлетворительно» </w:t>
      </w:r>
      <w:r w:rsidRPr="009D28C9">
        <w:rPr>
          <w:sz w:val="28"/>
          <w:szCs w:val="28"/>
        </w:rPr>
        <w:t>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7B1DA6" w:rsidRPr="009D28C9" w:rsidRDefault="007B1DA6" w:rsidP="007B1DA6">
      <w:pPr>
        <w:ind w:firstLine="708"/>
        <w:jc w:val="both"/>
        <w:rPr>
          <w:bCs/>
          <w:iCs/>
          <w:sz w:val="28"/>
          <w:szCs w:val="28"/>
        </w:rPr>
      </w:pPr>
      <w:r w:rsidRPr="009D28C9">
        <w:rPr>
          <w:b/>
          <w:bCs/>
          <w:sz w:val="28"/>
          <w:szCs w:val="28"/>
        </w:rPr>
        <w:t>«Неудовлетворительно»</w:t>
      </w:r>
      <w:r w:rsidRPr="009D28C9">
        <w:rPr>
          <w:sz w:val="28"/>
          <w:szCs w:val="28"/>
        </w:rPr>
        <w:t xml:space="preserve"> –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9D28C9">
        <w:rPr>
          <w:bCs/>
          <w:iCs/>
          <w:sz w:val="28"/>
          <w:szCs w:val="28"/>
        </w:rPr>
        <w:t>за полное незнание и непонимание учебного материала или отказ отвечать</w:t>
      </w:r>
    </w:p>
    <w:p w:rsidR="00300670" w:rsidRPr="009D28C9" w:rsidRDefault="00300670" w:rsidP="00300670">
      <w:pPr>
        <w:ind w:firstLine="708"/>
        <w:jc w:val="center"/>
        <w:rPr>
          <w:b/>
          <w:sz w:val="28"/>
          <w:szCs w:val="28"/>
        </w:rPr>
      </w:pPr>
    </w:p>
    <w:p w:rsidR="005D7A99" w:rsidRPr="009D28C9" w:rsidRDefault="005D7A99" w:rsidP="00F37A43">
      <w:pPr>
        <w:ind w:firstLine="708"/>
        <w:jc w:val="both"/>
        <w:rPr>
          <w:b/>
          <w:sz w:val="28"/>
          <w:szCs w:val="28"/>
        </w:rPr>
      </w:pPr>
    </w:p>
    <w:p w:rsidR="005D7A99" w:rsidRPr="009D28C9" w:rsidRDefault="005D7A99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</w:pPr>
    </w:p>
    <w:p w:rsidR="00300670" w:rsidRPr="009D28C9" w:rsidRDefault="00300670" w:rsidP="00F37A43">
      <w:pPr>
        <w:ind w:firstLine="708"/>
        <w:jc w:val="both"/>
        <w:rPr>
          <w:b/>
          <w:sz w:val="28"/>
          <w:szCs w:val="28"/>
        </w:rPr>
        <w:sectPr w:rsidR="00300670" w:rsidRPr="009D28C9" w:rsidSect="003006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1418" w:header="709" w:footer="567" w:gutter="0"/>
          <w:cols w:space="708"/>
          <w:docGrid w:linePitch="360"/>
        </w:sectPr>
      </w:pPr>
    </w:p>
    <w:p w:rsidR="00300670" w:rsidRPr="009D28C9" w:rsidRDefault="00300670" w:rsidP="00300670">
      <w:pPr>
        <w:ind w:firstLine="708"/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 xml:space="preserve">Контроль и оценка освоения учебной дисциплины по темам (разделам) </w:t>
      </w:r>
    </w:p>
    <w:p w:rsidR="00300670" w:rsidRPr="009D28C9" w:rsidRDefault="00300670" w:rsidP="00300670">
      <w:pPr>
        <w:ind w:firstLine="708"/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677"/>
        <w:gridCol w:w="5769"/>
        <w:gridCol w:w="2978"/>
      </w:tblGrid>
      <w:tr w:rsidR="00426980" w:rsidRPr="009D28C9" w:rsidTr="00D40318">
        <w:trPr>
          <w:jc w:val="center"/>
        </w:trPr>
        <w:tc>
          <w:tcPr>
            <w:tcW w:w="3227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Элемент учебной дисциплины</w:t>
            </w:r>
          </w:p>
        </w:tc>
        <w:tc>
          <w:tcPr>
            <w:tcW w:w="1701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Проверяемые</w:t>
            </w:r>
          </w:p>
          <w:p w:rsidR="00426980" w:rsidRPr="009D28C9" w:rsidRDefault="00426980" w:rsidP="00426980">
            <w:pPr>
              <w:jc w:val="center"/>
            </w:pPr>
            <w:r w:rsidRPr="009D28C9">
              <w:t>коды</w:t>
            </w:r>
            <w:r w:rsidRPr="009D28C9">
              <w:rPr>
                <w:b/>
                <w:bCs/>
              </w:rPr>
              <w:t xml:space="preserve"> </w:t>
            </w:r>
            <w:r w:rsidRPr="009D28C9">
              <w:rPr>
                <w:bCs/>
              </w:rPr>
              <w:t>ПК, ОК</w:t>
            </w:r>
          </w:p>
        </w:tc>
        <w:tc>
          <w:tcPr>
            <w:tcW w:w="1677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Проверяемые</w:t>
            </w:r>
          </w:p>
          <w:p w:rsidR="00426980" w:rsidRPr="009D28C9" w:rsidRDefault="00426980" w:rsidP="00426980">
            <w:pPr>
              <w:jc w:val="center"/>
            </w:pPr>
            <w:r w:rsidRPr="009D28C9">
              <w:t>коды</w:t>
            </w:r>
            <w:r w:rsidRPr="009D28C9">
              <w:rPr>
                <w:b/>
                <w:bCs/>
              </w:rPr>
              <w:t xml:space="preserve"> </w:t>
            </w:r>
            <w:r w:rsidRPr="009D28C9">
              <w:rPr>
                <w:bCs/>
              </w:rPr>
              <w:t>Н/У/З</w:t>
            </w:r>
          </w:p>
        </w:tc>
        <w:tc>
          <w:tcPr>
            <w:tcW w:w="5769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Критерии оценки</w:t>
            </w:r>
          </w:p>
        </w:tc>
        <w:tc>
          <w:tcPr>
            <w:tcW w:w="2978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Методы оценки</w:t>
            </w:r>
          </w:p>
        </w:tc>
      </w:tr>
      <w:tr w:rsidR="00426980" w:rsidRPr="009D28C9" w:rsidTr="00D40318">
        <w:trPr>
          <w:jc w:val="center"/>
        </w:trPr>
        <w:tc>
          <w:tcPr>
            <w:tcW w:w="15352" w:type="dxa"/>
            <w:gridSpan w:val="5"/>
            <w:vAlign w:val="center"/>
          </w:tcPr>
          <w:p w:rsidR="00141635" w:rsidRPr="009D28C9" w:rsidRDefault="00426980" w:rsidP="009D28C9">
            <w:pPr>
              <w:jc w:val="center"/>
              <w:rPr>
                <w:sz w:val="22"/>
                <w:szCs w:val="22"/>
              </w:rPr>
            </w:pPr>
            <w:r w:rsidRPr="009D28C9">
              <w:t>Раздел 1. Основные понятия и общие положения нормативной правовой базы в сфере транспортной безопасности</w:t>
            </w:r>
          </w:p>
        </w:tc>
      </w:tr>
      <w:tr w:rsidR="00426980" w:rsidRPr="009D28C9" w:rsidTr="00B4450E">
        <w:trPr>
          <w:jc w:val="center"/>
        </w:trPr>
        <w:tc>
          <w:tcPr>
            <w:tcW w:w="3227" w:type="dxa"/>
            <w:vAlign w:val="center"/>
          </w:tcPr>
          <w:p w:rsidR="00426980" w:rsidRPr="009D28C9" w:rsidRDefault="00426980" w:rsidP="0042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9D28C9"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</w:tc>
        <w:tc>
          <w:tcPr>
            <w:tcW w:w="1677" w:type="dxa"/>
            <w:shd w:val="clear" w:color="auto" w:fill="FFFFFF"/>
          </w:tcPr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</w:tc>
        <w:tc>
          <w:tcPr>
            <w:tcW w:w="5769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Обучающийся определяет основные понятия в сфере транспортной безопасности: акт незаконного вмешательства; категорирование объектов транспортной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транспортные средства; транспортный комплекс; уровень безопасности. Объясняет цели обеспечения транспортной безопасности, основные задачи обеспечения транспортной безопасности</w:t>
            </w:r>
          </w:p>
        </w:tc>
        <w:tc>
          <w:tcPr>
            <w:tcW w:w="2978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Устный опрос, тестирование</w:t>
            </w:r>
          </w:p>
        </w:tc>
      </w:tr>
      <w:tr w:rsidR="00426980" w:rsidRPr="009D28C9" w:rsidTr="00BF0539">
        <w:trPr>
          <w:jc w:val="center"/>
        </w:trPr>
        <w:tc>
          <w:tcPr>
            <w:tcW w:w="3227" w:type="dxa"/>
            <w:shd w:val="clear" w:color="auto" w:fill="FFFFFF"/>
          </w:tcPr>
          <w:p w:rsidR="00426980" w:rsidRPr="009D28C9" w:rsidRDefault="00426980" w:rsidP="00426980">
            <w:pPr>
              <w:rPr>
                <w:bCs/>
                <w:iCs/>
              </w:rPr>
            </w:pPr>
            <w:r w:rsidRPr="009D28C9"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426980" w:rsidRPr="009D28C9" w:rsidRDefault="00426980" w:rsidP="00426980">
            <w:pPr>
              <w:suppressAutoHyphens/>
              <w:jc w:val="center"/>
            </w:pPr>
            <w:r w:rsidRPr="009D28C9">
              <w:t>ПК 3.2.</w:t>
            </w:r>
          </w:p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</w:p>
        </w:tc>
        <w:tc>
          <w:tcPr>
            <w:tcW w:w="1677" w:type="dxa"/>
            <w:shd w:val="clear" w:color="auto" w:fill="FFFFFF"/>
          </w:tcPr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Обучающийся описывает количество категорий и критерии категорирования объектов транспортной инфраструктуры и транспортных средств; анализирует количественные показатели критериев категорирования объектов транспортной инфраструктуры и транспортных средств железнодорожного транспорта; объясняет процедуру информирования субъекта транспортной инфраструктуры о присвоении или изменении ранее присвоенной категории; описывает уровни безопасности объектов транспортной инфраструктуры и транспортных средств, порядок их объявления (установления)</w:t>
            </w:r>
          </w:p>
        </w:tc>
        <w:tc>
          <w:tcPr>
            <w:tcW w:w="2978" w:type="dxa"/>
            <w:vAlign w:val="center"/>
          </w:tcPr>
          <w:p w:rsidR="00426980" w:rsidRPr="009D28C9" w:rsidRDefault="00426980" w:rsidP="00426980">
            <w:pPr>
              <w:jc w:val="center"/>
            </w:pPr>
            <w:r w:rsidRPr="009D28C9">
              <w:t>Устный опрос, тестирование,  защита индивидуальных и коллективных работ (сообщений, рефератов, презентаций)</w:t>
            </w:r>
          </w:p>
        </w:tc>
      </w:tr>
      <w:tr w:rsidR="00426980" w:rsidRPr="009D28C9" w:rsidTr="00BF0539">
        <w:trPr>
          <w:jc w:val="center"/>
        </w:trPr>
        <w:tc>
          <w:tcPr>
            <w:tcW w:w="3227" w:type="dxa"/>
            <w:shd w:val="clear" w:color="auto" w:fill="FFFFFF"/>
          </w:tcPr>
          <w:p w:rsidR="00426980" w:rsidRPr="009D28C9" w:rsidRDefault="00426980" w:rsidP="00426980">
            <w:pPr>
              <w:rPr>
                <w:bCs/>
                <w:iCs/>
              </w:rPr>
            </w:pPr>
            <w:r w:rsidRPr="009D28C9">
              <w:t xml:space="preserve">Тема 1.3. Ограничения при приеме на работу, непосредственно связанную с обеспечением транспортной </w:t>
            </w:r>
            <w:r w:rsidRPr="009D28C9">
              <w:lastRenderedPageBreak/>
              <w:t>безопасности</w:t>
            </w:r>
          </w:p>
        </w:tc>
        <w:tc>
          <w:tcPr>
            <w:tcW w:w="1701" w:type="dxa"/>
            <w:shd w:val="clear" w:color="auto" w:fill="FFFFFF"/>
          </w:tcPr>
          <w:p w:rsidR="00426980" w:rsidRPr="009D28C9" w:rsidRDefault="00426980" w:rsidP="00426980">
            <w:pPr>
              <w:suppressAutoHyphens/>
              <w:jc w:val="center"/>
            </w:pPr>
            <w:r w:rsidRPr="009D28C9">
              <w:lastRenderedPageBreak/>
              <w:t>ПК 3.2.</w:t>
            </w:r>
          </w:p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426980" w:rsidRPr="009D28C9" w:rsidRDefault="00426980" w:rsidP="00426980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</w:p>
        </w:tc>
        <w:tc>
          <w:tcPr>
            <w:tcW w:w="1677" w:type="dxa"/>
            <w:shd w:val="clear" w:color="auto" w:fill="FFFFFF"/>
          </w:tcPr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426980" w:rsidRPr="009D28C9" w:rsidRDefault="00426980" w:rsidP="00426980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426980" w:rsidRPr="009D28C9" w:rsidRDefault="00194598" w:rsidP="00426980">
            <w:pPr>
              <w:jc w:val="center"/>
            </w:pPr>
            <w:r w:rsidRPr="009D28C9">
              <w:t xml:space="preserve">Обучающийся перечисляет и описывает перечень работ непосредственно связанных с обеспечением транспортной безопасности, перечень ограничений при приеме на работу, непосредственно связанную с обеспечением </w:t>
            </w:r>
            <w:r w:rsidRPr="009D28C9">
              <w:lastRenderedPageBreak/>
              <w:t>транспортной безопасности</w:t>
            </w:r>
          </w:p>
        </w:tc>
        <w:tc>
          <w:tcPr>
            <w:tcW w:w="2978" w:type="dxa"/>
            <w:vAlign w:val="center"/>
          </w:tcPr>
          <w:p w:rsidR="00426980" w:rsidRPr="009D28C9" w:rsidRDefault="00194598" w:rsidP="00426980">
            <w:pPr>
              <w:jc w:val="center"/>
            </w:pPr>
            <w:r w:rsidRPr="009D28C9">
              <w:lastRenderedPageBreak/>
              <w:t xml:space="preserve">Письменный опрос, защита индивидуальных и коллективных работ (сообщений, рефератов, </w:t>
            </w:r>
            <w:r w:rsidRPr="009D28C9">
              <w:lastRenderedPageBreak/>
              <w:t>презентаций)</w:t>
            </w:r>
          </w:p>
        </w:tc>
      </w:tr>
      <w:tr w:rsidR="00194598" w:rsidRPr="009D28C9" w:rsidTr="00BF0539">
        <w:trPr>
          <w:jc w:val="center"/>
        </w:trPr>
        <w:tc>
          <w:tcPr>
            <w:tcW w:w="3227" w:type="dxa"/>
            <w:shd w:val="clear" w:color="auto" w:fill="FFFFFF"/>
          </w:tcPr>
          <w:p w:rsidR="00194598" w:rsidRPr="009D28C9" w:rsidRDefault="00194598" w:rsidP="00194598">
            <w:pPr>
              <w:rPr>
                <w:bCs/>
                <w:iCs/>
              </w:rPr>
            </w:pPr>
            <w:r w:rsidRPr="009D28C9"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3.2.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iCs/>
              </w:rPr>
            </w:pPr>
            <w:r w:rsidRPr="009D28C9">
              <w:rPr>
                <w:iCs/>
              </w:rPr>
              <w:t>ОК 5.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Обучающийся описывает информационное обеспечение в области транспортной безопасности; демонстрирует знание и понимание назначения Единой государственной информационной системы обеспечения транспортной безопасности; объясняет, анализирует порядок получения субъектами транспортной инфраструктуры и перевозчиками информации по вопросам обеспечения транспортной безопасности,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Устный опрос, тестирование, защита индивидуальных и коллективных работ (сообщений, рефератов, презентаций)</w:t>
            </w:r>
          </w:p>
        </w:tc>
      </w:tr>
      <w:tr w:rsidR="00194598" w:rsidRPr="009D28C9" w:rsidTr="00183FA8">
        <w:trPr>
          <w:jc w:val="center"/>
        </w:trPr>
        <w:tc>
          <w:tcPr>
            <w:tcW w:w="3227" w:type="dxa"/>
            <w:shd w:val="clear" w:color="auto" w:fill="FFFFFF"/>
          </w:tcPr>
          <w:p w:rsidR="00194598" w:rsidRPr="009D28C9" w:rsidRDefault="00194598" w:rsidP="00194598">
            <w:pPr>
              <w:rPr>
                <w:bCs/>
                <w:iCs/>
              </w:rPr>
            </w:pPr>
            <w:r w:rsidRPr="009D28C9"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3.2.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iCs/>
              </w:rPr>
              <w:t xml:space="preserve">ОК 5. </w:t>
            </w: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Обучающийся перечисляет основные права субъектов транспортной инфраструктуры и перевозчиков в области обеспечения транспортной безопасности; анализирует основные обязанности субъектов транспортной инфраструктуры и перевозчиков в области обеспечения транспортной безопасности; описывает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Устный опрос, контрольная работа, защита индивидуальных и коллективных работ (сообщений, рефератов, презентаций)</w:t>
            </w:r>
          </w:p>
        </w:tc>
      </w:tr>
      <w:tr w:rsidR="00194598" w:rsidRPr="009D28C9" w:rsidTr="002A3B59">
        <w:trPr>
          <w:jc w:val="center"/>
        </w:trPr>
        <w:tc>
          <w:tcPr>
            <w:tcW w:w="15352" w:type="dxa"/>
            <w:gridSpan w:val="5"/>
            <w:shd w:val="clear" w:color="auto" w:fill="FFFFFF"/>
          </w:tcPr>
          <w:p w:rsidR="00141635" w:rsidRPr="009D28C9" w:rsidRDefault="00194598" w:rsidP="009D28C9">
            <w:pPr>
              <w:jc w:val="center"/>
              <w:rPr>
                <w:sz w:val="22"/>
                <w:szCs w:val="22"/>
              </w:rPr>
            </w:pPr>
            <w:r w:rsidRPr="009D28C9">
              <w:t>Раздел 2. Обеспечение транспортной безопасности на железнодорожном транспорте</w:t>
            </w:r>
          </w:p>
        </w:tc>
      </w:tr>
      <w:tr w:rsidR="00194598" w:rsidRPr="009D28C9" w:rsidTr="006C3451">
        <w:trPr>
          <w:jc w:val="center"/>
        </w:trPr>
        <w:tc>
          <w:tcPr>
            <w:tcW w:w="3227" w:type="dxa"/>
            <w:vAlign w:val="center"/>
          </w:tcPr>
          <w:p w:rsidR="00194598" w:rsidRPr="009D28C9" w:rsidRDefault="00194598" w:rsidP="00194598">
            <w:r w:rsidRPr="009D28C9">
              <w:t>Тема 2.1.</w:t>
            </w:r>
          </w:p>
          <w:p w:rsidR="00194598" w:rsidRPr="009D28C9" w:rsidRDefault="00194598" w:rsidP="00194598">
            <w:pPr>
              <w:rPr>
                <w:bCs/>
              </w:rPr>
            </w:pPr>
            <w:r w:rsidRPr="009D28C9"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3.1.</w:t>
            </w:r>
          </w:p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3.2.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iCs/>
              </w:rPr>
              <w:t xml:space="preserve">ОК 5. </w:t>
            </w: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У 3.1.01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 xml:space="preserve">Обучающийся применяет в практической деятельности 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деятельностью. Демонстрирует знание и понимание потенциальных угроз совершения актов незаконного вмешательства в деятельность объектов транспортной инфраструктуры и транспортных средств </w:t>
            </w:r>
            <w:r w:rsidRPr="009D28C9">
              <w:lastRenderedPageBreak/>
              <w:t>железнодорожного транспорта; анализирует статистику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специальности); описывает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специальности); объясняет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lastRenderedPageBreak/>
              <w:t>Устный опрос, тестирование, экспертное наблюдение за ходом выполнения практической работы, защита практической работы, защита индивидуальных и коллективных работ (сообщений, рефератов, презентаций)</w:t>
            </w:r>
          </w:p>
        </w:tc>
      </w:tr>
      <w:tr w:rsidR="00194598" w:rsidRPr="009D28C9" w:rsidTr="006C3451">
        <w:trPr>
          <w:jc w:val="center"/>
        </w:trPr>
        <w:tc>
          <w:tcPr>
            <w:tcW w:w="3227" w:type="dxa"/>
            <w:vAlign w:val="center"/>
          </w:tcPr>
          <w:p w:rsidR="00194598" w:rsidRPr="009D28C9" w:rsidRDefault="00194598" w:rsidP="0019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lastRenderedPageBreak/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3.1.</w:t>
            </w:r>
          </w:p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3.2.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iCs/>
              </w:rPr>
              <w:t>ОК 5.</w:t>
            </w: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У 3.1.01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Обучающийся применяет в практической деятельности 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специальности). Анализирует сведения, отражаемые в плане обеспечения транспортной безопасности объектов транспортной инфраструктуры и транспортных средств; объясняет процедуру утверждения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Письменный опрос, экспертное наблюдение за ходом выполнения практической работы, защита практической работы, защита индивидуальных и коллективных работ (сообщений, рефератов, презентаций)</w:t>
            </w:r>
          </w:p>
        </w:tc>
      </w:tr>
      <w:tr w:rsidR="00194598" w:rsidRPr="009D28C9" w:rsidTr="006C3451">
        <w:trPr>
          <w:jc w:val="center"/>
        </w:trPr>
        <w:tc>
          <w:tcPr>
            <w:tcW w:w="3227" w:type="dxa"/>
            <w:vAlign w:val="center"/>
          </w:tcPr>
          <w:p w:rsidR="00194598" w:rsidRPr="009D28C9" w:rsidRDefault="00194598" w:rsidP="00194598">
            <w:r w:rsidRPr="009D28C9">
              <w:t>Тема 2.3.</w:t>
            </w:r>
          </w:p>
          <w:p w:rsidR="00194598" w:rsidRPr="009D28C9" w:rsidRDefault="00194598" w:rsidP="0019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iCs/>
              </w:rPr>
              <w:t xml:space="preserve">ОК 5. </w:t>
            </w: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 xml:space="preserve">Зо 3.02 Зо </w:t>
            </w:r>
            <w:r w:rsidRPr="009D28C9">
              <w:rPr>
                <w:bCs/>
                <w:iCs/>
              </w:rPr>
              <w:lastRenderedPageBreak/>
              <w:t>3.03 Зо 4.01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lastRenderedPageBreak/>
              <w:t xml:space="preserve">Обучающийся демонстрирует знание и понимание инженерно-технических систем обеспечения транспортной безопасности, применяемых на железнодорожном транспорте; описывает </w:t>
            </w:r>
            <w:r w:rsidRPr="009D28C9">
              <w:lastRenderedPageBreak/>
              <w:t>технические средства видеонаблюдения (мониторинг, обнаружение, идентификация, распознавание), систему охранной сигнализации, технические средства досмотра пассажиров, ручной клади и грузов (ручной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веществ), технические средства радиационного контроля,  взрывозащитные средства; анализирует 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lastRenderedPageBreak/>
              <w:t xml:space="preserve">Устный опрос, тестирование, защита индивидуальных и коллективных работ </w:t>
            </w:r>
            <w:r w:rsidRPr="009D28C9">
              <w:lastRenderedPageBreak/>
              <w:t>(сообщений, рефератов, презентаций)</w:t>
            </w:r>
          </w:p>
        </w:tc>
      </w:tr>
      <w:tr w:rsidR="00194598" w:rsidRPr="009D28C9" w:rsidTr="006C3451">
        <w:trPr>
          <w:jc w:val="center"/>
        </w:trPr>
        <w:tc>
          <w:tcPr>
            <w:tcW w:w="3227" w:type="dxa"/>
            <w:vAlign w:val="center"/>
          </w:tcPr>
          <w:p w:rsidR="00194598" w:rsidRPr="009D28C9" w:rsidRDefault="00194598" w:rsidP="00194598">
            <w:r w:rsidRPr="009D28C9">
              <w:lastRenderedPageBreak/>
              <w:t>Тема 2.4.</w:t>
            </w:r>
          </w:p>
          <w:p w:rsidR="00194598" w:rsidRPr="009D28C9" w:rsidRDefault="00194598" w:rsidP="0019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8C9"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1701" w:type="dxa"/>
            <w:shd w:val="clear" w:color="auto" w:fill="FFFFFF"/>
          </w:tcPr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3.1.</w:t>
            </w:r>
          </w:p>
          <w:p w:rsidR="00194598" w:rsidRPr="009D28C9" w:rsidRDefault="00194598" w:rsidP="00194598">
            <w:pPr>
              <w:suppressAutoHyphens/>
              <w:jc w:val="center"/>
            </w:pPr>
            <w:r w:rsidRPr="009D28C9">
              <w:t>ПК 3.2.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3.</w:t>
            </w:r>
          </w:p>
          <w:p w:rsidR="00194598" w:rsidRPr="009D28C9" w:rsidRDefault="00194598" w:rsidP="00194598">
            <w:pPr>
              <w:suppressAutoHyphens/>
              <w:jc w:val="center"/>
              <w:rPr>
                <w:iCs/>
              </w:rPr>
            </w:pPr>
            <w:r w:rsidRPr="009D28C9">
              <w:rPr>
                <w:iCs/>
              </w:rPr>
              <w:t>ОК 4.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iCs/>
              </w:rPr>
              <w:t>ОК 5.</w:t>
            </w:r>
          </w:p>
        </w:tc>
        <w:tc>
          <w:tcPr>
            <w:tcW w:w="1677" w:type="dxa"/>
            <w:shd w:val="clear" w:color="auto" w:fill="FFFFFF"/>
          </w:tcPr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3.02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3.04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Уо 5.01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У 3.1.01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rPr>
                <w:bCs/>
                <w:iCs/>
              </w:rPr>
              <w:t>Зо 3.02 Зо 3.03 Зо 4.01</w:t>
            </w:r>
          </w:p>
          <w:p w:rsidR="00194598" w:rsidRPr="009D28C9" w:rsidRDefault="00194598" w:rsidP="00194598">
            <w:pPr>
              <w:jc w:val="center"/>
              <w:rPr>
                <w:bCs/>
                <w:iCs/>
              </w:rPr>
            </w:pPr>
            <w:r w:rsidRPr="009D28C9">
              <w:t>З 3.2.01</w:t>
            </w:r>
          </w:p>
        </w:tc>
        <w:tc>
          <w:tcPr>
            <w:tcW w:w="5769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Обучающийся применяет в практической деятельности 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 Демонстрирует знание и понимание теоретических основ метода визуальной диагностики психоэмоционального состояния человека; описывает психотипы личности, внешние признаки и особенности поведения, типовые модели поведения нарушителей; объясняет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2978" w:type="dxa"/>
            <w:vAlign w:val="center"/>
          </w:tcPr>
          <w:p w:rsidR="00194598" w:rsidRPr="009D28C9" w:rsidRDefault="00194598" w:rsidP="00194598">
            <w:pPr>
              <w:jc w:val="center"/>
            </w:pPr>
            <w:r w:rsidRPr="009D28C9">
              <w:t>Устный опрос, экспертное наблюдение за ходом выполнения практической работы, защита практической работы, контрольная работа</w:t>
            </w:r>
          </w:p>
        </w:tc>
      </w:tr>
    </w:tbl>
    <w:p w:rsidR="00426980" w:rsidRPr="009D28C9" w:rsidRDefault="00426980" w:rsidP="009D28C9">
      <w:pPr>
        <w:rPr>
          <w:b/>
          <w:sz w:val="28"/>
          <w:szCs w:val="28"/>
        </w:rPr>
      </w:pPr>
    </w:p>
    <w:p w:rsidR="00426980" w:rsidRPr="009D28C9" w:rsidRDefault="00426980" w:rsidP="00300670">
      <w:pPr>
        <w:ind w:firstLine="708"/>
        <w:jc w:val="center"/>
        <w:rPr>
          <w:b/>
          <w:sz w:val="28"/>
          <w:szCs w:val="28"/>
        </w:rPr>
      </w:pPr>
    </w:p>
    <w:p w:rsidR="00300670" w:rsidRPr="009D28C9" w:rsidRDefault="00300670" w:rsidP="00300670">
      <w:pPr>
        <w:ind w:firstLine="708"/>
        <w:jc w:val="center"/>
        <w:rPr>
          <w:b/>
          <w:sz w:val="28"/>
          <w:szCs w:val="28"/>
        </w:rPr>
        <w:sectPr w:rsidR="00300670" w:rsidRPr="009D28C9" w:rsidSect="00300670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300670" w:rsidRPr="009D28C9" w:rsidRDefault="00C00E18" w:rsidP="00C00E18">
      <w:pPr>
        <w:ind w:firstLine="708"/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>3.2 Ти</w:t>
      </w:r>
      <w:r w:rsidR="00397AD4" w:rsidRPr="009D28C9">
        <w:rPr>
          <w:b/>
          <w:sz w:val="28"/>
          <w:szCs w:val="28"/>
        </w:rPr>
        <w:t>повые задания для оценки знаний и умений</w:t>
      </w:r>
    </w:p>
    <w:p w:rsidR="007C1E0E" w:rsidRPr="009D28C9" w:rsidRDefault="007C1E0E" w:rsidP="00F37A43">
      <w:pPr>
        <w:ind w:firstLine="708"/>
        <w:jc w:val="both"/>
        <w:rPr>
          <w:b/>
          <w:sz w:val="28"/>
          <w:szCs w:val="28"/>
        </w:rPr>
      </w:pPr>
    </w:p>
    <w:p w:rsidR="007C1E0E" w:rsidRPr="009D28C9" w:rsidRDefault="00397AD4" w:rsidP="00F37A43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Типовые задания для  оценки знаний и умений представлены в приложении</w:t>
      </w:r>
      <w:r w:rsidR="000E35F1" w:rsidRPr="009D28C9">
        <w:rPr>
          <w:sz w:val="28"/>
          <w:szCs w:val="28"/>
        </w:rPr>
        <w:t>.</w:t>
      </w:r>
    </w:p>
    <w:p w:rsidR="00397AD4" w:rsidRPr="009D28C9" w:rsidRDefault="00397AD4" w:rsidP="00F37A43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397AD4" w:rsidRPr="009D28C9" w:rsidTr="000E35F1">
        <w:tc>
          <w:tcPr>
            <w:tcW w:w="2518" w:type="dxa"/>
          </w:tcPr>
          <w:p w:rsidR="00397AD4" w:rsidRPr="009D28C9" w:rsidRDefault="000E35F1" w:rsidP="000E3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П</w:t>
            </w:r>
            <w:r w:rsidR="00397AD4" w:rsidRPr="009D28C9">
              <w:rPr>
                <w:sz w:val="28"/>
                <w:szCs w:val="28"/>
              </w:rPr>
              <w:t>риложение 1</w:t>
            </w:r>
          </w:p>
        </w:tc>
        <w:tc>
          <w:tcPr>
            <w:tcW w:w="7619" w:type="dxa"/>
          </w:tcPr>
          <w:p w:rsidR="00397AD4" w:rsidRPr="009D28C9" w:rsidRDefault="000E35F1" w:rsidP="000E3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В</w:t>
            </w:r>
            <w:r w:rsidR="00397AD4" w:rsidRPr="009D28C9">
              <w:rPr>
                <w:sz w:val="28"/>
                <w:szCs w:val="28"/>
              </w:rPr>
              <w:t xml:space="preserve">арианты контрольной работы </w:t>
            </w:r>
          </w:p>
        </w:tc>
      </w:tr>
      <w:tr w:rsidR="00397AD4" w:rsidRPr="009D28C9" w:rsidTr="000E35F1">
        <w:tc>
          <w:tcPr>
            <w:tcW w:w="2518" w:type="dxa"/>
          </w:tcPr>
          <w:p w:rsidR="00397AD4" w:rsidRPr="009D28C9" w:rsidRDefault="000E35F1" w:rsidP="000E3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П</w:t>
            </w:r>
            <w:r w:rsidR="00397AD4" w:rsidRPr="009D28C9">
              <w:rPr>
                <w:sz w:val="28"/>
                <w:szCs w:val="28"/>
              </w:rPr>
              <w:t>риложение 2</w:t>
            </w:r>
          </w:p>
        </w:tc>
        <w:tc>
          <w:tcPr>
            <w:tcW w:w="7619" w:type="dxa"/>
          </w:tcPr>
          <w:p w:rsidR="00397AD4" w:rsidRPr="009D28C9" w:rsidRDefault="000E35F1" w:rsidP="000E3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Тестовые задания</w:t>
            </w:r>
          </w:p>
        </w:tc>
      </w:tr>
      <w:tr w:rsidR="000E35F1" w:rsidRPr="009D28C9" w:rsidTr="000E35F1">
        <w:tc>
          <w:tcPr>
            <w:tcW w:w="2518" w:type="dxa"/>
          </w:tcPr>
          <w:p w:rsidR="000E35F1" w:rsidRPr="009D28C9" w:rsidRDefault="000E35F1" w:rsidP="001945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 xml:space="preserve">Приложение </w:t>
            </w:r>
            <w:r w:rsidR="00194598" w:rsidRPr="009D28C9">
              <w:rPr>
                <w:sz w:val="28"/>
                <w:szCs w:val="28"/>
              </w:rPr>
              <w:t>3</w:t>
            </w:r>
          </w:p>
        </w:tc>
        <w:tc>
          <w:tcPr>
            <w:tcW w:w="7619" w:type="dxa"/>
          </w:tcPr>
          <w:p w:rsidR="000E35F1" w:rsidRPr="009D28C9" w:rsidRDefault="0058483A" w:rsidP="000E35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rFonts w:eastAsia="Arial Unicode MS"/>
                <w:sz w:val="28"/>
                <w:szCs w:val="28"/>
                <w:lang w:eastAsia="ru-RU"/>
              </w:rPr>
              <w:t>Указания для выполнения самостоятельной работы</w:t>
            </w:r>
          </w:p>
        </w:tc>
      </w:tr>
      <w:tr w:rsidR="0058483A" w:rsidRPr="009D28C9" w:rsidTr="000E35F1">
        <w:tc>
          <w:tcPr>
            <w:tcW w:w="2518" w:type="dxa"/>
          </w:tcPr>
          <w:p w:rsidR="0058483A" w:rsidRPr="009D28C9" w:rsidRDefault="00EC0BA2" w:rsidP="001945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>П</w:t>
            </w:r>
            <w:r w:rsidR="0058483A" w:rsidRPr="009D28C9">
              <w:rPr>
                <w:sz w:val="28"/>
                <w:szCs w:val="28"/>
              </w:rPr>
              <w:t xml:space="preserve">риложение </w:t>
            </w:r>
            <w:r w:rsidR="00194598" w:rsidRPr="009D28C9"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</w:tcPr>
          <w:p w:rsidR="0058483A" w:rsidRPr="009D28C9" w:rsidRDefault="0058483A" w:rsidP="000E35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  <w:lang w:eastAsia="ru-RU"/>
              </w:rPr>
            </w:pPr>
            <w:r w:rsidRPr="009D28C9">
              <w:rPr>
                <w:rFonts w:eastAsia="Arial Unicode MS"/>
                <w:sz w:val="28"/>
                <w:szCs w:val="28"/>
                <w:lang w:eastAsia="ru-RU"/>
              </w:rPr>
              <w:t>Указания для выполнения практических занятий</w:t>
            </w:r>
          </w:p>
        </w:tc>
      </w:tr>
      <w:tr w:rsidR="000E35F1" w:rsidRPr="009D28C9" w:rsidTr="000E35F1">
        <w:tc>
          <w:tcPr>
            <w:tcW w:w="2518" w:type="dxa"/>
          </w:tcPr>
          <w:p w:rsidR="000E35F1" w:rsidRPr="009D28C9" w:rsidRDefault="000E35F1" w:rsidP="0019459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 xml:space="preserve">Приложение </w:t>
            </w:r>
            <w:r w:rsidR="00194598" w:rsidRPr="009D28C9">
              <w:rPr>
                <w:sz w:val="28"/>
                <w:szCs w:val="28"/>
              </w:rPr>
              <w:t>5</w:t>
            </w:r>
          </w:p>
        </w:tc>
        <w:tc>
          <w:tcPr>
            <w:tcW w:w="7619" w:type="dxa"/>
          </w:tcPr>
          <w:p w:rsidR="000E35F1" w:rsidRPr="009D28C9" w:rsidRDefault="000E35F1" w:rsidP="009021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28C9">
              <w:rPr>
                <w:sz w:val="28"/>
                <w:szCs w:val="28"/>
              </w:rPr>
              <w:t xml:space="preserve">Вопросы и задачи для </w:t>
            </w:r>
            <w:r w:rsidR="009021FD" w:rsidRPr="009D28C9">
              <w:rPr>
                <w:sz w:val="28"/>
                <w:szCs w:val="28"/>
              </w:rPr>
              <w:t>промежуточной</w:t>
            </w:r>
            <w:r w:rsidR="00EC0BA2" w:rsidRPr="009D28C9">
              <w:rPr>
                <w:sz w:val="28"/>
                <w:szCs w:val="28"/>
              </w:rPr>
              <w:t xml:space="preserve"> аттестации</w:t>
            </w:r>
          </w:p>
        </w:tc>
      </w:tr>
    </w:tbl>
    <w:p w:rsidR="00397AD4" w:rsidRPr="009D28C9" w:rsidRDefault="00397AD4" w:rsidP="00F37A43">
      <w:pPr>
        <w:ind w:firstLine="708"/>
        <w:jc w:val="both"/>
        <w:rPr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18661D" w:rsidRPr="009D28C9" w:rsidRDefault="0018661D" w:rsidP="00F37A43">
      <w:pPr>
        <w:ind w:firstLine="708"/>
        <w:jc w:val="both"/>
        <w:rPr>
          <w:b/>
          <w:sz w:val="28"/>
          <w:szCs w:val="28"/>
        </w:rPr>
      </w:pPr>
    </w:p>
    <w:p w:rsidR="005A0CFE" w:rsidRPr="009D28C9" w:rsidRDefault="005A0CFE" w:rsidP="00F37A43">
      <w:pPr>
        <w:ind w:firstLine="708"/>
        <w:jc w:val="both"/>
        <w:rPr>
          <w:b/>
          <w:sz w:val="28"/>
          <w:szCs w:val="28"/>
        </w:rPr>
      </w:pPr>
    </w:p>
    <w:p w:rsidR="005A0CFE" w:rsidRPr="009D28C9" w:rsidRDefault="005A0CFE" w:rsidP="00F37A43">
      <w:pPr>
        <w:ind w:firstLine="708"/>
        <w:jc w:val="both"/>
        <w:rPr>
          <w:b/>
          <w:sz w:val="28"/>
          <w:szCs w:val="28"/>
        </w:rPr>
      </w:pPr>
    </w:p>
    <w:p w:rsidR="005A0CFE" w:rsidRPr="009D28C9" w:rsidRDefault="005A0CFE" w:rsidP="00F37A43">
      <w:pPr>
        <w:ind w:firstLine="708"/>
        <w:jc w:val="both"/>
        <w:rPr>
          <w:b/>
          <w:sz w:val="28"/>
          <w:szCs w:val="28"/>
        </w:rPr>
      </w:pPr>
    </w:p>
    <w:p w:rsidR="00194598" w:rsidRPr="009D28C9" w:rsidRDefault="00194598" w:rsidP="00FB74D2">
      <w:pPr>
        <w:jc w:val="center"/>
        <w:rPr>
          <w:b/>
          <w:sz w:val="28"/>
          <w:szCs w:val="28"/>
        </w:rPr>
      </w:pPr>
    </w:p>
    <w:p w:rsidR="007C1E0E" w:rsidRPr="009D28C9" w:rsidRDefault="007C1E0E" w:rsidP="00FB74D2">
      <w:pPr>
        <w:jc w:val="center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lastRenderedPageBreak/>
        <w:t xml:space="preserve">4 КОНТРОЛЬНО-ОЦЕНОЧНЫЕ МАТЕРИАЛЫ ДЛЯ </w:t>
      </w:r>
      <w:r w:rsidR="000B0194" w:rsidRPr="009D28C9">
        <w:rPr>
          <w:b/>
          <w:sz w:val="28"/>
          <w:szCs w:val="28"/>
        </w:rPr>
        <w:t>ПРОМЕЖУТОЧНОЙ</w:t>
      </w:r>
      <w:r w:rsidRPr="009D28C9">
        <w:rPr>
          <w:b/>
          <w:sz w:val="28"/>
          <w:szCs w:val="28"/>
        </w:rPr>
        <w:t xml:space="preserve"> АТТЕСТАЦИИ</w:t>
      </w:r>
    </w:p>
    <w:p w:rsidR="007C1E0E" w:rsidRPr="009D28C9" w:rsidRDefault="007C1E0E" w:rsidP="007C1E0E">
      <w:pPr>
        <w:ind w:firstLine="708"/>
        <w:jc w:val="center"/>
        <w:rPr>
          <w:b/>
          <w:sz w:val="28"/>
          <w:szCs w:val="28"/>
        </w:rPr>
      </w:pPr>
    </w:p>
    <w:p w:rsidR="007C1E0E" w:rsidRPr="009D28C9" w:rsidRDefault="007C1E0E" w:rsidP="007C1E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D28C9">
        <w:rPr>
          <w:b/>
          <w:sz w:val="28"/>
          <w:szCs w:val="28"/>
        </w:rPr>
        <w:tab/>
      </w:r>
      <w:r w:rsidRPr="009D28C9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учебных занятий, практических занятий и лабораторных работ, контрольных работ, тестирования, выполнения самостоятельных работ. Итоговая аттестация в форме </w:t>
      </w:r>
      <w:r w:rsidR="00EC0BA2" w:rsidRPr="009D28C9">
        <w:rPr>
          <w:sz w:val="28"/>
          <w:szCs w:val="28"/>
        </w:rPr>
        <w:t>дифференцированного зачета</w:t>
      </w:r>
      <w:r w:rsidRPr="009D28C9">
        <w:rPr>
          <w:sz w:val="28"/>
          <w:szCs w:val="28"/>
        </w:rPr>
        <w:t xml:space="preserve">. Студент допущен к </w:t>
      </w:r>
      <w:r w:rsidR="00EC0BA2" w:rsidRPr="009D28C9">
        <w:rPr>
          <w:sz w:val="28"/>
          <w:szCs w:val="28"/>
        </w:rPr>
        <w:t>дифференцированному зачету</w:t>
      </w:r>
      <w:r w:rsidR="0018661D" w:rsidRPr="009D28C9">
        <w:rPr>
          <w:sz w:val="28"/>
          <w:szCs w:val="28"/>
        </w:rPr>
        <w:t>, если</w:t>
      </w:r>
      <w:r w:rsidRPr="009D28C9">
        <w:rPr>
          <w:sz w:val="28"/>
          <w:szCs w:val="28"/>
        </w:rPr>
        <w:t xml:space="preserve"> выполнены и </w:t>
      </w:r>
      <w:r w:rsidR="009048B4" w:rsidRPr="009D28C9">
        <w:rPr>
          <w:sz w:val="28"/>
          <w:szCs w:val="28"/>
        </w:rPr>
        <w:t>зачтены</w:t>
      </w:r>
      <w:r w:rsidRPr="009D28C9">
        <w:rPr>
          <w:sz w:val="28"/>
          <w:szCs w:val="28"/>
        </w:rPr>
        <w:t xml:space="preserve"> все практические занятия, внеаудиторные самостоятельные работы выполнены на положительн</w:t>
      </w:r>
      <w:r w:rsidR="0018661D" w:rsidRPr="009D28C9">
        <w:rPr>
          <w:sz w:val="28"/>
          <w:szCs w:val="28"/>
        </w:rPr>
        <w:t>ые</w:t>
      </w:r>
      <w:r w:rsidRPr="009D28C9">
        <w:rPr>
          <w:sz w:val="28"/>
          <w:szCs w:val="28"/>
        </w:rPr>
        <w:t xml:space="preserve"> оценк</w:t>
      </w:r>
      <w:r w:rsidR="0018661D" w:rsidRPr="009D28C9">
        <w:rPr>
          <w:sz w:val="28"/>
          <w:szCs w:val="28"/>
        </w:rPr>
        <w:t>и.</w:t>
      </w:r>
    </w:p>
    <w:p w:rsidR="0018661D" w:rsidRPr="009D28C9" w:rsidRDefault="0018661D" w:rsidP="0018661D">
      <w:pPr>
        <w:rPr>
          <w:lang w:eastAsia="ru-RU"/>
        </w:rPr>
      </w:pPr>
    </w:p>
    <w:p w:rsidR="007C1E0E" w:rsidRPr="009D28C9" w:rsidRDefault="0018661D" w:rsidP="007C1E0E">
      <w:pPr>
        <w:ind w:firstLine="708"/>
        <w:jc w:val="both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t>I ПАСПОРТ</w:t>
      </w:r>
    </w:p>
    <w:p w:rsidR="0018661D" w:rsidRPr="009D28C9" w:rsidRDefault="0018661D" w:rsidP="007C1E0E">
      <w:pPr>
        <w:ind w:firstLine="708"/>
        <w:jc w:val="both"/>
        <w:rPr>
          <w:sz w:val="28"/>
          <w:szCs w:val="28"/>
        </w:rPr>
      </w:pPr>
      <w:r w:rsidRPr="009D28C9">
        <w:rPr>
          <w:sz w:val="28"/>
          <w:szCs w:val="28"/>
        </w:rPr>
        <w:t>Контрольно оценочные материалы</w:t>
      </w:r>
      <w:r w:rsidR="00194598" w:rsidRPr="009D28C9">
        <w:rPr>
          <w:sz w:val="28"/>
          <w:szCs w:val="28"/>
        </w:rPr>
        <w:t xml:space="preserve"> </w:t>
      </w:r>
      <w:r w:rsidR="00397AD4" w:rsidRPr="009D28C9">
        <w:rPr>
          <w:sz w:val="28"/>
          <w:szCs w:val="28"/>
        </w:rPr>
        <w:t>предназначены</w:t>
      </w:r>
      <w:r w:rsidRPr="009D28C9">
        <w:rPr>
          <w:sz w:val="28"/>
          <w:szCs w:val="28"/>
        </w:rPr>
        <w:t xml:space="preserve"> для контроля и оценки освоения учебной дисциплины ОП</w:t>
      </w:r>
      <w:r w:rsidR="00194598" w:rsidRPr="009D28C9">
        <w:rPr>
          <w:sz w:val="28"/>
          <w:szCs w:val="28"/>
        </w:rPr>
        <w:t>д</w:t>
      </w:r>
      <w:r w:rsidRPr="009D28C9">
        <w:rPr>
          <w:sz w:val="28"/>
          <w:szCs w:val="28"/>
        </w:rPr>
        <w:t>.</w:t>
      </w:r>
      <w:r w:rsidR="00194598" w:rsidRPr="009D28C9">
        <w:rPr>
          <w:sz w:val="28"/>
          <w:szCs w:val="28"/>
        </w:rPr>
        <w:t>03</w:t>
      </w:r>
      <w:r w:rsidR="00711481" w:rsidRPr="009D28C9">
        <w:rPr>
          <w:sz w:val="28"/>
          <w:szCs w:val="28"/>
        </w:rPr>
        <w:t xml:space="preserve"> </w:t>
      </w:r>
      <w:r w:rsidR="003C48DD" w:rsidRPr="009D28C9">
        <w:rPr>
          <w:sz w:val="28"/>
          <w:szCs w:val="28"/>
        </w:rPr>
        <w:t>Транспортная безопасность</w:t>
      </w:r>
      <w:r w:rsidRPr="009D28C9">
        <w:rPr>
          <w:sz w:val="28"/>
          <w:szCs w:val="28"/>
        </w:rPr>
        <w:t xml:space="preserve"> специальности </w:t>
      </w:r>
      <w:r w:rsidR="00EC0BA2" w:rsidRPr="009D28C9">
        <w:rPr>
          <w:sz w:val="28"/>
          <w:szCs w:val="28"/>
        </w:rPr>
        <w:t>08.02.10</w:t>
      </w:r>
      <w:r w:rsidRPr="009D28C9">
        <w:rPr>
          <w:sz w:val="28"/>
          <w:szCs w:val="28"/>
        </w:rPr>
        <w:t xml:space="preserve"> Строительство железных дорог, путь и путевое хозяйство</w:t>
      </w:r>
      <w:r w:rsidR="00E568E2" w:rsidRPr="009D28C9">
        <w:rPr>
          <w:sz w:val="28"/>
          <w:szCs w:val="28"/>
        </w:rPr>
        <w:t>.</w:t>
      </w:r>
    </w:p>
    <w:p w:rsidR="000B0194" w:rsidRPr="009D28C9" w:rsidRDefault="00194598" w:rsidP="000E35F1">
      <w:pPr>
        <w:jc w:val="both"/>
        <w:rPr>
          <w:b/>
          <w:sz w:val="28"/>
          <w:szCs w:val="28"/>
        </w:rPr>
      </w:pPr>
      <w:r w:rsidRPr="009D28C9">
        <w:rPr>
          <w:b/>
          <w:sz w:val="28"/>
          <w:szCs w:val="28"/>
        </w:rPr>
        <w:br/>
      </w: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194598" w:rsidRPr="009D28C9" w:rsidRDefault="00194598" w:rsidP="000E35F1">
      <w:pPr>
        <w:jc w:val="both"/>
        <w:rPr>
          <w:b/>
          <w:sz w:val="28"/>
          <w:szCs w:val="28"/>
        </w:rPr>
      </w:pPr>
    </w:p>
    <w:p w:rsidR="000E35F1" w:rsidRPr="009D28C9" w:rsidRDefault="000E35F1" w:rsidP="000E35F1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E35F1" w:rsidRPr="009D28C9" w:rsidSect="000A4567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B4" w:rsidRDefault="003A2DB4" w:rsidP="005D7A99">
      <w:r>
        <w:separator/>
      </w:r>
    </w:p>
  </w:endnote>
  <w:endnote w:type="continuationSeparator" w:id="0">
    <w:p w:rsidR="003A2DB4" w:rsidRDefault="003A2DB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6" w:rsidRDefault="004C132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083759" w:rsidRDefault="00B254D3">
        <w:pPr>
          <w:pStyle w:val="ad"/>
          <w:jc w:val="center"/>
        </w:pPr>
        <w:r>
          <w:fldChar w:fldCharType="begin"/>
        </w:r>
        <w:r w:rsidR="001A6EE3">
          <w:instrText xml:space="preserve"> PAGE   \* MERGEFORMAT </w:instrText>
        </w:r>
        <w:r>
          <w:fldChar w:fldCharType="separate"/>
        </w:r>
        <w:r w:rsidR="009D28C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83759" w:rsidRDefault="00083759" w:rsidP="005D7A99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6" w:rsidRDefault="004C132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B4" w:rsidRDefault="003A2DB4" w:rsidP="005D7A99">
      <w:r>
        <w:separator/>
      </w:r>
    </w:p>
  </w:footnote>
  <w:footnote w:type="continuationSeparator" w:id="0">
    <w:p w:rsidR="003A2DB4" w:rsidRDefault="003A2DB4" w:rsidP="005D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6" w:rsidRDefault="004C13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6" w:rsidRDefault="004C132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6" w:rsidRDefault="004C13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9859BA"/>
    <w:lvl w:ilvl="0">
      <w:numFmt w:val="bullet"/>
      <w:lvlText w:val="*"/>
      <w:lvlJc w:val="left"/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3DA450C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1060C3A"/>
    <w:multiLevelType w:val="hybridMultilevel"/>
    <w:tmpl w:val="CF9043A6"/>
    <w:lvl w:ilvl="0" w:tplc="621AF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E6EB8"/>
    <w:multiLevelType w:val="hybridMultilevel"/>
    <w:tmpl w:val="E71A93F4"/>
    <w:lvl w:ilvl="0" w:tplc="2E2CA0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3CD4"/>
    <w:multiLevelType w:val="hybridMultilevel"/>
    <w:tmpl w:val="FEC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62CA9"/>
    <w:multiLevelType w:val="hybridMultilevel"/>
    <w:tmpl w:val="A618779A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E10AF1"/>
    <w:multiLevelType w:val="hybridMultilevel"/>
    <w:tmpl w:val="F6F6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97CA8"/>
    <w:multiLevelType w:val="hybridMultilevel"/>
    <w:tmpl w:val="F7E226C0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447CE"/>
    <w:multiLevelType w:val="hybridMultilevel"/>
    <w:tmpl w:val="6568A55A"/>
    <w:lvl w:ilvl="0" w:tplc="0712AB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2D12B8"/>
    <w:multiLevelType w:val="hybridMultilevel"/>
    <w:tmpl w:val="2842E044"/>
    <w:lvl w:ilvl="0" w:tplc="2E2CA0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1F45"/>
    <w:rsid w:val="000061AF"/>
    <w:rsid w:val="000148D7"/>
    <w:rsid w:val="00023BC3"/>
    <w:rsid w:val="00042010"/>
    <w:rsid w:val="00083759"/>
    <w:rsid w:val="000A4567"/>
    <w:rsid w:val="000B0194"/>
    <w:rsid w:val="000B1B81"/>
    <w:rsid w:val="000B5FF5"/>
    <w:rsid w:val="000E35F1"/>
    <w:rsid w:val="00141635"/>
    <w:rsid w:val="00175E95"/>
    <w:rsid w:val="0018661D"/>
    <w:rsid w:val="00194598"/>
    <w:rsid w:val="001A3DB2"/>
    <w:rsid w:val="001A6EE3"/>
    <w:rsid w:val="001B58EC"/>
    <w:rsid w:val="00226D57"/>
    <w:rsid w:val="0023010B"/>
    <w:rsid w:val="00260BF4"/>
    <w:rsid w:val="00275413"/>
    <w:rsid w:val="00275EC6"/>
    <w:rsid w:val="002A550B"/>
    <w:rsid w:val="002D25E8"/>
    <w:rsid w:val="002E24E0"/>
    <w:rsid w:val="00300670"/>
    <w:rsid w:val="0032481E"/>
    <w:rsid w:val="003479CF"/>
    <w:rsid w:val="00397AD4"/>
    <w:rsid w:val="003A2DB4"/>
    <w:rsid w:val="003B3CCE"/>
    <w:rsid w:val="003B4490"/>
    <w:rsid w:val="003C48DD"/>
    <w:rsid w:val="00401D7B"/>
    <w:rsid w:val="00426980"/>
    <w:rsid w:val="00482C31"/>
    <w:rsid w:val="00495BF0"/>
    <w:rsid w:val="004A7D87"/>
    <w:rsid w:val="004C1326"/>
    <w:rsid w:val="004C6CB5"/>
    <w:rsid w:val="00567830"/>
    <w:rsid w:val="0058483A"/>
    <w:rsid w:val="005A0CFE"/>
    <w:rsid w:val="005A5D8B"/>
    <w:rsid w:val="005D6F2A"/>
    <w:rsid w:val="005D7A99"/>
    <w:rsid w:val="005F537E"/>
    <w:rsid w:val="006476BE"/>
    <w:rsid w:val="006525CF"/>
    <w:rsid w:val="00660932"/>
    <w:rsid w:val="006A1AE0"/>
    <w:rsid w:val="006D0CFD"/>
    <w:rsid w:val="006D7BDC"/>
    <w:rsid w:val="006E659C"/>
    <w:rsid w:val="006E7EA4"/>
    <w:rsid w:val="00711481"/>
    <w:rsid w:val="00781ECC"/>
    <w:rsid w:val="007B1DA6"/>
    <w:rsid w:val="007C0ED2"/>
    <w:rsid w:val="007C1E0E"/>
    <w:rsid w:val="007C2E58"/>
    <w:rsid w:val="007F658E"/>
    <w:rsid w:val="00805D4C"/>
    <w:rsid w:val="00823CE5"/>
    <w:rsid w:val="00863723"/>
    <w:rsid w:val="00873B22"/>
    <w:rsid w:val="008A5137"/>
    <w:rsid w:val="009021FD"/>
    <w:rsid w:val="009048B4"/>
    <w:rsid w:val="00926A93"/>
    <w:rsid w:val="009271DE"/>
    <w:rsid w:val="00964857"/>
    <w:rsid w:val="009815A7"/>
    <w:rsid w:val="0098623F"/>
    <w:rsid w:val="00994CAB"/>
    <w:rsid w:val="009B3470"/>
    <w:rsid w:val="009B64DF"/>
    <w:rsid w:val="009D28C9"/>
    <w:rsid w:val="009F3B71"/>
    <w:rsid w:val="00A70B7F"/>
    <w:rsid w:val="00A84039"/>
    <w:rsid w:val="00A87084"/>
    <w:rsid w:val="00AB2EF3"/>
    <w:rsid w:val="00B044B2"/>
    <w:rsid w:val="00B254D3"/>
    <w:rsid w:val="00B47D42"/>
    <w:rsid w:val="00B56DFF"/>
    <w:rsid w:val="00B94A43"/>
    <w:rsid w:val="00C00E18"/>
    <w:rsid w:val="00C02A14"/>
    <w:rsid w:val="00C9303C"/>
    <w:rsid w:val="00CA6AC6"/>
    <w:rsid w:val="00DB56BE"/>
    <w:rsid w:val="00DB5966"/>
    <w:rsid w:val="00DD048E"/>
    <w:rsid w:val="00DE6D5C"/>
    <w:rsid w:val="00E3459E"/>
    <w:rsid w:val="00E568E2"/>
    <w:rsid w:val="00E649C7"/>
    <w:rsid w:val="00E6551E"/>
    <w:rsid w:val="00E65737"/>
    <w:rsid w:val="00EC0BA2"/>
    <w:rsid w:val="00EF5E4A"/>
    <w:rsid w:val="00F248EB"/>
    <w:rsid w:val="00F3106D"/>
    <w:rsid w:val="00F37A43"/>
    <w:rsid w:val="00F4570A"/>
    <w:rsid w:val="00F64229"/>
    <w:rsid w:val="00F85063"/>
    <w:rsid w:val="00FB74D2"/>
    <w:rsid w:val="00FD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BE55-F9B7-4A1F-B23A-FD399EB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FontStyle21">
    <w:name w:val="Font Style21"/>
    <w:rsid w:val="006A1AE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B3CCE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14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styleId="af2">
    <w:name w:val="Intense Emphasis"/>
    <w:basedOn w:val="a0"/>
    <w:uiPriority w:val="21"/>
    <w:qFormat/>
    <w:rsid w:val="004C1326"/>
    <w:rPr>
      <w:i/>
      <w:iCs/>
      <w:color w:val="4F81BD" w:themeColor="accent1"/>
    </w:rPr>
  </w:style>
  <w:style w:type="paragraph" w:styleId="3">
    <w:name w:val="List 3"/>
    <w:basedOn w:val="a"/>
    <w:rsid w:val="00A84039"/>
    <w:pPr>
      <w:ind w:left="849" w:hanging="283"/>
    </w:pPr>
    <w:rPr>
      <w:rFonts w:eastAsia="Times New Roman"/>
      <w:lang w:eastAsia="ru-RU"/>
    </w:rPr>
  </w:style>
  <w:style w:type="paragraph" w:customStyle="1" w:styleId="c10">
    <w:name w:val="c10"/>
    <w:basedOn w:val="a"/>
    <w:rsid w:val="00426980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table" w:customStyle="1" w:styleId="12">
    <w:name w:val="Сетка таблицы1"/>
    <w:basedOn w:val="a1"/>
    <w:next w:val="a9"/>
    <w:uiPriority w:val="59"/>
    <w:rsid w:val="0042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locked/>
    <w:rsid w:val="009D28C9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305hp</cp:lastModifiedBy>
  <cp:revision>2</cp:revision>
  <cp:lastPrinted>2022-11-15T09:23:00Z</cp:lastPrinted>
  <dcterms:created xsi:type="dcterms:W3CDTF">2022-11-15T09:24:00Z</dcterms:created>
  <dcterms:modified xsi:type="dcterms:W3CDTF">2022-11-15T09:24:00Z</dcterms:modified>
</cp:coreProperties>
</file>